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AF" w:rsidRDefault="005C5457" w:rsidP="000D35A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México, miércoles</w:t>
      </w:r>
      <w:r w:rsidR="000D35AF">
        <w:rPr>
          <w:rFonts w:ascii="Montserrat Light" w:eastAsia="Batang" w:hAnsi="Montserrat Light" w:cs="Arial"/>
          <w:sz w:val="24"/>
          <w:szCs w:val="24"/>
        </w:rPr>
        <w:t xml:space="preserve"> 2</w:t>
      </w:r>
      <w:r w:rsidR="00FB55B5">
        <w:rPr>
          <w:rFonts w:ascii="Montserrat Light" w:eastAsia="Batang" w:hAnsi="Montserrat Light" w:cs="Arial"/>
          <w:sz w:val="24"/>
          <w:szCs w:val="24"/>
        </w:rPr>
        <w:t>5</w:t>
      </w:r>
      <w:r w:rsidR="000D35AF">
        <w:rPr>
          <w:rFonts w:ascii="Montserrat Light" w:eastAsia="Batang" w:hAnsi="Montserrat Light" w:cs="Arial"/>
          <w:sz w:val="24"/>
          <w:szCs w:val="24"/>
        </w:rPr>
        <w:t xml:space="preserve"> de agosto del 2021</w:t>
      </w:r>
    </w:p>
    <w:p w:rsidR="000D35AF" w:rsidRPr="00572F1E" w:rsidRDefault="000D35AF" w:rsidP="000D35AF">
      <w:pPr>
        <w:spacing w:after="0" w:line="240" w:lineRule="atLeast"/>
        <w:jc w:val="right"/>
        <w:rPr>
          <w:rFonts w:ascii="Montserrat Light" w:eastAsia="Batang" w:hAnsi="Montserrat Light" w:cs="Arial"/>
          <w:szCs w:val="24"/>
        </w:rPr>
      </w:pPr>
      <w:r w:rsidRPr="00572F1E">
        <w:rPr>
          <w:rFonts w:ascii="Montserrat Light" w:eastAsia="Batang" w:hAnsi="Montserrat Light" w:cs="Arial"/>
          <w:szCs w:val="24"/>
        </w:rPr>
        <w:t xml:space="preserve">No. </w:t>
      </w:r>
      <w:r w:rsidR="0043118F">
        <w:rPr>
          <w:rFonts w:ascii="Montserrat Light" w:eastAsia="Batang" w:hAnsi="Montserrat Light" w:cs="Arial"/>
          <w:szCs w:val="24"/>
        </w:rPr>
        <w:t>374</w:t>
      </w:r>
      <w:r w:rsidRPr="00572F1E">
        <w:rPr>
          <w:rFonts w:ascii="Montserrat Light" w:eastAsia="Batang" w:hAnsi="Montserrat Light" w:cs="Arial"/>
          <w:szCs w:val="24"/>
        </w:rPr>
        <w:t>/2021</w:t>
      </w:r>
    </w:p>
    <w:p w:rsidR="000D35AF" w:rsidRDefault="000D35AF" w:rsidP="000D35A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0D35AF" w:rsidRDefault="000D35AF" w:rsidP="000D35AF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0D35AF" w:rsidRPr="00572F1E" w:rsidRDefault="000D35AF" w:rsidP="000D35AF">
      <w:pPr>
        <w:suppressAutoHyphens/>
        <w:spacing w:after="0" w:line="240" w:lineRule="atLeast"/>
        <w:jc w:val="both"/>
        <w:rPr>
          <w:rFonts w:ascii="Montserrat Light" w:eastAsia="Times New Roman" w:hAnsi="Montserrat Light" w:cs="Arial"/>
          <w:sz w:val="24"/>
          <w:lang w:val="es-ES" w:eastAsia="ar-SA"/>
        </w:rPr>
      </w:pPr>
    </w:p>
    <w:p w:rsidR="000D35AF" w:rsidRPr="005D19AE" w:rsidRDefault="009D1D3F" w:rsidP="000D35AF">
      <w:pPr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>H. Consejo Técnico del IMSS da bienvenida al secretario de Hacienda como consejero propietario por el Ejecutivo federal</w:t>
      </w:r>
    </w:p>
    <w:p w:rsidR="000D35AF" w:rsidRDefault="000D35AF" w:rsidP="000D35AF">
      <w:pPr>
        <w:spacing w:after="0" w:line="240" w:lineRule="atLeast"/>
        <w:jc w:val="center"/>
        <w:rPr>
          <w:rFonts w:ascii="Montserrat Light" w:hAnsi="Montserrat Light"/>
        </w:rPr>
      </w:pPr>
    </w:p>
    <w:p w:rsidR="00FB55B5" w:rsidRPr="00875993" w:rsidRDefault="00FB55B5" w:rsidP="00FB55B5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</w:rPr>
      </w:pPr>
      <w:r w:rsidRPr="00875993">
        <w:rPr>
          <w:rFonts w:ascii="Montserrat Light" w:hAnsi="Montserrat Light"/>
          <w:b/>
        </w:rPr>
        <w:t>El director general del Seguro Social, Zoé Robledo, señaló que habrá coordinación y vinculación cercana entre el Instituto y Hacienda.</w:t>
      </w:r>
    </w:p>
    <w:p w:rsidR="00FB55B5" w:rsidRDefault="00FB55B5" w:rsidP="00FB55B5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</w:rPr>
      </w:pPr>
      <w:r w:rsidRPr="00875993">
        <w:rPr>
          <w:rFonts w:ascii="Montserrat Light" w:hAnsi="Montserrat Light"/>
          <w:b/>
        </w:rPr>
        <w:t>El Doctor Rogelio Ramírez de la O resaltó que las y los trabajadores del IMSS siempre han sido pieza clave en el desarrollo del país.</w:t>
      </w:r>
    </w:p>
    <w:p w:rsidR="00DB7A70" w:rsidRPr="00DB7A70" w:rsidRDefault="00DB7A70" w:rsidP="00FB55B5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</w:rPr>
      </w:pPr>
      <w:r w:rsidRPr="00DB7A70">
        <w:rPr>
          <w:rFonts w:ascii="Montserrat Light" w:hAnsi="Montserrat Light"/>
          <w:b/>
        </w:rPr>
        <w:t>El Seguro Social es pieza clave en la salud del pueblo de México: doctor Jorge Alcocer Varela.</w:t>
      </w:r>
    </w:p>
    <w:p w:rsidR="000D35AF" w:rsidRDefault="000D35AF" w:rsidP="000D35AF">
      <w:pPr>
        <w:spacing w:after="0" w:line="240" w:lineRule="atLeast"/>
        <w:jc w:val="both"/>
        <w:rPr>
          <w:rFonts w:ascii="Montserrat Light" w:hAnsi="Montserrat Light"/>
        </w:rPr>
      </w:pPr>
    </w:p>
    <w:p w:rsidR="000D35AF" w:rsidRPr="00F26179" w:rsidRDefault="00850030" w:rsidP="000D35AF">
      <w:pPr>
        <w:spacing w:after="0" w:line="240" w:lineRule="atLeast"/>
        <w:jc w:val="both"/>
        <w:rPr>
          <w:rFonts w:ascii="Montserrat Light" w:hAnsi="Montserrat Light"/>
        </w:rPr>
      </w:pPr>
      <w:r w:rsidRPr="00F26179">
        <w:rPr>
          <w:rFonts w:ascii="Montserrat Light" w:hAnsi="Montserrat Light"/>
        </w:rPr>
        <w:t xml:space="preserve">El director general del Instituto Mexicano del Seguro Social (IMSS), Maestro Zoé Robledo, </w:t>
      </w:r>
      <w:r w:rsidR="008663A8" w:rsidRPr="00F26179">
        <w:rPr>
          <w:rFonts w:ascii="Montserrat Light" w:hAnsi="Montserrat Light"/>
        </w:rPr>
        <w:t>dio la bienvenida al D</w:t>
      </w:r>
      <w:r w:rsidR="000D35AF" w:rsidRPr="00F26179">
        <w:rPr>
          <w:rFonts w:ascii="Montserrat Light" w:hAnsi="Montserrat Light"/>
        </w:rPr>
        <w:t>octor Rogelio Eduardo Ramírez de la O, Secretario de Hacienda y Crédito Público, como representante propietario por el Ejecutivo Federal ante el H. Consejo Técnico.</w:t>
      </w:r>
    </w:p>
    <w:p w:rsidR="000D35AF" w:rsidRPr="00F26179" w:rsidRDefault="000D35AF" w:rsidP="000D35AF">
      <w:pPr>
        <w:spacing w:after="0" w:line="240" w:lineRule="atLeast"/>
        <w:jc w:val="both"/>
        <w:rPr>
          <w:rFonts w:ascii="Montserrat Light" w:hAnsi="Montserrat Light"/>
        </w:rPr>
      </w:pPr>
    </w:p>
    <w:p w:rsidR="00850030" w:rsidRPr="00F26179" w:rsidRDefault="008663A8" w:rsidP="000D35AF">
      <w:pPr>
        <w:spacing w:after="0" w:line="240" w:lineRule="atLeast"/>
        <w:jc w:val="both"/>
        <w:rPr>
          <w:rFonts w:ascii="Montserrat Light" w:hAnsi="Montserrat Light"/>
        </w:rPr>
      </w:pPr>
      <w:r w:rsidRPr="00F26179">
        <w:rPr>
          <w:rFonts w:ascii="Montserrat Light" w:hAnsi="Montserrat Light"/>
        </w:rPr>
        <w:t>Ante consejeros del sector gobierno, obrero y patronal</w:t>
      </w:r>
      <w:r w:rsidR="00F26179" w:rsidRPr="00F26179">
        <w:rPr>
          <w:rFonts w:ascii="Montserrat Light" w:hAnsi="Montserrat Light"/>
        </w:rPr>
        <w:t xml:space="preserve"> en la sesión ordinaria de este miércoles</w:t>
      </w:r>
      <w:r w:rsidRPr="00F26179">
        <w:rPr>
          <w:rFonts w:ascii="Montserrat Light" w:hAnsi="Montserrat Light"/>
        </w:rPr>
        <w:t xml:space="preserve">, Zoé Robledo recordó que el pasado </w:t>
      </w:r>
      <w:r w:rsidR="00850030" w:rsidRPr="00F26179">
        <w:rPr>
          <w:rFonts w:ascii="Montserrat Light" w:hAnsi="Montserrat Light"/>
        </w:rPr>
        <w:t>9 de junio</w:t>
      </w:r>
      <w:r w:rsidRPr="00F26179">
        <w:rPr>
          <w:rFonts w:ascii="Montserrat Light" w:hAnsi="Montserrat Light"/>
        </w:rPr>
        <w:t xml:space="preserve"> el presidente Andrés Manuel López Obrador </w:t>
      </w:r>
      <w:r w:rsidR="00850030" w:rsidRPr="00F26179">
        <w:rPr>
          <w:rFonts w:ascii="Montserrat Light" w:hAnsi="Montserrat Light"/>
        </w:rPr>
        <w:t>designó a Ramírez de la O como secretario</w:t>
      </w:r>
      <w:r w:rsidRPr="00F26179">
        <w:rPr>
          <w:rFonts w:ascii="Montserrat Light" w:hAnsi="Montserrat Light"/>
        </w:rPr>
        <w:t xml:space="preserve"> de Hacienda, cargo en el cual fue </w:t>
      </w:r>
      <w:r w:rsidR="00850030" w:rsidRPr="00F26179">
        <w:rPr>
          <w:rFonts w:ascii="Montserrat Light" w:hAnsi="Montserrat Light"/>
        </w:rPr>
        <w:t>ratificado el 3 de agosto</w:t>
      </w:r>
      <w:r w:rsidRPr="00F26179">
        <w:rPr>
          <w:rFonts w:ascii="Montserrat Light" w:hAnsi="Montserrat Light"/>
        </w:rPr>
        <w:t xml:space="preserve"> por la Cámara de Diputados.</w:t>
      </w:r>
    </w:p>
    <w:p w:rsidR="00F26179" w:rsidRPr="00F26179" w:rsidRDefault="00F26179" w:rsidP="000D35AF">
      <w:pPr>
        <w:spacing w:after="0" w:line="240" w:lineRule="atLeast"/>
        <w:jc w:val="both"/>
        <w:rPr>
          <w:rFonts w:ascii="Montserrat Light" w:hAnsi="Montserrat Light"/>
        </w:rPr>
      </w:pPr>
    </w:p>
    <w:p w:rsidR="00850030" w:rsidRPr="00F26179" w:rsidRDefault="008663A8" w:rsidP="00850030">
      <w:pPr>
        <w:spacing w:after="0" w:line="240" w:lineRule="atLeast"/>
        <w:jc w:val="both"/>
        <w:rPr>
          <w:rFonts w:ascii="Montserrat Light" w:hAnsi="Montserrat Light"/>
        </w:rPr>
      </w:pPr>
      <w:r w:rsidRPr="00F26179">
        <w:rPr>
          <w:rFonts w:ascii="Montserrat Light" w:hAnsi="Montserrat Light"/>
        </w:rPr>
        <w:t xml:space="preserve">El director general del Seguro Social </w:t>
      </w:r>
      <w:r w:rsidR="00850030" w:rsidRPr="00F26179">
        <w:rPr>
          <w:rFonts w:ascii="Montserrat Light" w:hAnsi="Montserrat Light"/>
        </w:rPr>
        <w:t xml:space="preserve">destacó que se tendrá una coordinación y vinculación cercana entre el IMSS y </w:t>
      </w:r>
      <w:r w:rsidRPr="00F26179">
        <w:rPr>
          <w:rFonts w:ascii="Montserrat Light" w:hAnsi="Montserrat Light"/>
        </w:rPr>
        <w:t>esa dependencia</w:t>
      </w:r>
      <w:r w:rsidR="00850030" w:rsidRPr="00F26179">
        <w:rPr>
          <w:rFonts w:ascii="Montserrat Light" w:hAnsi="Montserrat Light"/>
        </w:rPr>
        <w:t>.</w:t>
      </w:r>
    </w:p>
    <w:p w:rsidR="00F26179" w:rsidRPr="00F26179" w:rsidRDefault="00F26179" w:rsidP="00850030">
      <w:pPr>
        <w:spacing w:after="0" w:line="240" w:lineRule="atLeast"/>
        <w:jc w:val="both"/>
        <w:rPr>
          <w:rFonts w:ascii="Montserrat Light" w:hAnsi="Montserrat Light"/>
        </w:rPr>
      </w:pPr>
    </w:p>
    <w:p w:rsidR="00850030" w:rsidRPr="00F26179" w:rsidRDefault="00ED3076" w:rsidP="00850030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En tanto</w:t>
      </w:r>
      <w:r w:rsidR="00850030" w:rsidRPr="00F26179">
        <w:rPr>
          <w:rFonts w:ascii="Montserrat Light" w:hAnsi="Montserrat Light"/>
        </w:rPr>
        <w:t xml:space="preserve">, el </w:t>
      </w:r>
      <w:r w:rsidR="008663A8" w:rsidRPr="00F26179">
        <w:rPr>
          <w:rFonts w:ascii="Montserrat Light" w:hAnsi="Montserrat Light"/>
        </w:rPr>
        <w:t>D</w:t>
      </w:r>
      <w:r w:rsidR="00850030" w:rsidRPr="00F26179">
        <w:rPr>
          <w:rFonts w:ascii="Montserrat Light" w:hAnsi="Montserrat Light"/>
        </w:rPr>
        <w:t>octor Rogelio Ramírez de la O</w:t>
      </w:r>
      <w:r w:rsidR="008663A8" w:rsidRPr="00F26179">
        <w:rPr>
          <w:rFonts w:ascii="Montserrat Light" w:hAnsi="Montserrat Light"/>
        </w:rPr>
        <w:t xml:space="preserve"> </w:t>
      </w:r>
      <w:r w:rsidR="00850030" w:rsidRPr="00F26179">
        <w:rPr>
          <w:rFonts w:ascii="Montserrat Light" w:hAnsi="Montserrat Light"/>
        </w:rPr>
        <w:t xml:space="preserve">resaltó que las y los trabajadores del </w:t>
      </w:r>
      <w:r w:rsidR="008663A8" w:rsidRPr="00F26179">
        <w:rPr>
          <w:rFonts w:ascii="Montserrat Light" w:hAnsi="Montserrat Light"/>
        </w:rPr>
        <w:t>Instituto</w:t>
      </w:r>
      <w:r w:rsidR="00850030" w:rsidRPr="00F26179">
        <w:rPr>
          <w:rFonts w:ascii="Montserrat Light" w:hAnsi="Montserrat Light"/>
        </w:rPr>
        <w:t xml:space="preserve"> siempre han sido pieza clave en el desarrollo del país.</w:t>
      </w:r>
    </w:p>
    <w:p w:rsidR="00850030" w:rsidRPr="00F26179" w:rsidRDefault="00850030" w:rsidP="00850030">
      <w:pPr>
        <w:spacing w:after="0" w:line="240" w:lineRule="atLeast"/>
        <w:jc w:val="both"/>
        <w:rPr>
          <w:rFonts w:ascii="Montserrat Light" w:hAnsi="Montserrat Light"/>
        </w:rPr>
      </w:pPr>
    </w:p>
    <w:p w:rsidR="00850030" w:rsidRPr="00F26179" w:rsidRDefault="00850030" w:rsidP="00850030">
      <w:pPr>
        <w:spacing w:after="0" w:line="240" w:lineRule="atLeast"/>
        <w:jc w:val="both"/>
        <w:rPr>
          <w:rFonts w:ascii="Montserrat Light" w:hAnsi="Montserrat Light"/>
        </w:rPr>
      </w:pPr>
      <w:r w:rsidRPr="00F26179">
        <w:rPr>
          <w:rFonts w:ascii="Montserrat Light" w:hAnsi="Montserrat Light"/>
        </w:rPr>
        <w:t xml:space="preserve">Afirmó que </w:t>
      </w:r>
      <w:r w:rsidR="008663A8" w:rsidRPr="00F26179">
        <w:rPr>
          <w:rFonts w:ascii="Montserrat Light" w:hAnsi="Montserrat Light"/>
        </w:rPr>
        <w:t xml:space="preserve">durante </w:t>
      </w:r>
      <w:r w:rsidRPr="00F26179">
        <w:rPr>
          <w:rFonts w:ascii="Montserrat Light" w:hAnsi="Montserrat Light"/>
        </w:rPr>
        <w:t>la pandemia de COVID-19 el IMSS "ha sido uno de los pilares en el que descansa la salud de los trabajadores mexicanos y en la recuperación económica".</w:t>
      </w:r>
    </w:p>
    <w:p w:rsidR="00850030" w:rsidRPr="00F26179" w:rsidRDefault="00850030" w:rsidP="00850030">
      <w:pPr>
        <w:spacing w:after="0" w:line="240" w:lineRule="atLeast"/>
        <w:jc w:val="both"/>
        <w:rPr>
          <w:rFonts w:ascii="Montserrat Light" w:hAnsi="Montserrat Light"/>
        </w:rPr>
      </w:pPr>
    </w:p>
    <w:p w:rsidR="00C7534D" w:rsidRDefault="00850030" w:rsidP="009049D1">
      <w:pPr>
        <w:spacing w:after="0" w:line="240" w:lineRule="atLeast"/>
        <w:jc w:val="both"/>
        <w:rPr>
          <w:rFonts w:ascii="Montserrat Light" w:hAnsi="Montserrat Light"/>
        </w:rPr>
      </w:pPr>
      <w:r w:rsidRPr="00F26179">
        <w:rPr>
          <w:rFonts w:ascii="Montserrat Light" w:hAnsi="Montserrat Light"/>
        </w:rPr>
        <w:t>El secretario de Hacie</w:t>
      </w:r>
      <w:r w:rsidR="008663A8" w:rsidRPr="00F26179">
        <w:rPr>
          <w:rFonts w:ascii="Montserrat Light" w:hAnsi="Montserrat Light"/>
        </w:rPr>
        <w:t>n</w:t>
      </w:r>
      <w:r w:rsidRPr="00F26179">
        <w:rPr>
          <w:rFonts w:ascii="Montserrat Light" w:hAnsi="Montserrat Light"/>
        </w:rPr>
        <w:t xml:space="preserve">da destacó que en el Consejo Técnico se discuten temas </w:t>
      </w:r>
      <w:r w:rsidR="00C7534D">
        <w:rPr>
          <w:rFonts w:ascii="Montserrat Light" w:hAnsi="Montserrat Light"/>
        </w:rPr>
        <w:t>de gran importancia en beneficio de los derechohabientes y expresó su compromiso de trabajar de forma coordinada para atender los retos institucionales y fortalecer el sistema de salud mexicano.</w:t>
      </w:r>
    </w:p>
    <w:p w:rsidR="00C7534D" w:rsidRDefault="00C7534D" w:rsidP="009049D1">
      <w:pPr>
        <w:spacing w:after="0" w:line="240" w:lineRule="atLeast"/>
        <w:jc w:val="both"/>
        <w:rPr>
          <w:rFonts w:ascii="Montserrat Light" w:hAnsi="Montserrat Light"/>
        </w:rPr>
      </w:pPr>
    </w:p>
    <w:p w:rsidR="009049D1" w:rsidRDefault="003F2F7E" w:rsidP="009049D1">
      <w:pPr>
        <w:spacing w:after="0" w:line="240" w:lineRule="atLeast"/>
        <w:jc w:val="both"/>
        <w:rPr>
          <w:rFonts w:ascii="Montserrat Light" w:hAnsi="Montserrat Light"/>
        </w:rPr>
      </w:pPr>
      <w:r w:rsidRPr="00F26179">
        <w:rPr>
          <w:rFonts w:ascii="Montserrat Light" w:hAnsi="Montserrat Light"/>
        </w:rPr>
        <w:t xml:space="preserve">Por otra parte, el director general Zoé Robledo agradeció la </w:t>
      </w:r>
      <w:r w:rsidR="00A82D29">
        <w:rPr>
          <w:rFonts w:ascii="Montserrat Light" w:hAnsi="Montserrat Light"/>
        </w:rPr>
        <w:t>asistencia</w:t>
      </w:r>
      <w:r w:rsidRPr="00F26179">
        <w:rPr>
          <w:rFonts w:ascii="Montserrat Light" w:hAnsi="Montserrat Light"/>
        </w:rPr>
        <w:t xml:space="preserve"> de forma virtual del secretario de la Función Pública, Roberto Salcedo Aquino,</w:t>
      </w:r>
      <w:r w:rsidR="009049D1">
        <w:rPr>
          <w:rFonts w:ascii="Montserrat Light" w:hAnsi="Montserrat Light"/>
        </w:rPr>
        <w:t xml:space="preserve"> </w:t>
      </w:r>
      <w:r w:rsidR="00C64152">
        <w:rPr>
          <w:rFonts w:ascii="Montserrat Light" w:hAnsi="Montserrat Light"/>
        </w:rPr>
        <w:t>dependencia que</w:t>
      </w:r>
      <w:r w:rsidR="00412657">
        <w:rPr>
          <w:rFonts w:ascii="Montserrat Light" w:hAnsi="Montserrat Light"/>
        </w:rPr>
        <w:t xml:space="preserve"> </w:t>
      </w:r>
      <w:r w:rsidR="009049D1">
        <w:rPr>
          <w:rFonts w:ascii="Montserrat Light" w:hAnsi="Montserrat Light"/>
        </w:rPr>
        <w:lastRenderedPageBreak/>
        <w:t xml:space="preserve">participa </w:t>
      </w:r>
      <w:r w:rsidR="00C7534D">
        <w:rPr>
          <w:rFonts w:ascii="Montserrat Light" w:hAnsi="Montserrat Light"/>
        </w:rPr>
        <w:t xml:space="preserve">como invitada </w:t>
      </w:r>
      <w:r w:rsidR="009049D1">
        <w:rPr>
          <w:rFonts w:ascii="Montserrat Light" w:hAnsi="Montserrat Light"/>
        </w:rPr>
        <w:t xml:space="preserve">de forma permanente en las sesiones de este órgano tripartita a partir de la </w:t>
      </w:r>
      <w:r w:rsidR="009049D1" w:rsidRPr="009049D1">
        <w:rPr>
          <w:rFonts w:ascii="Montserrat Light" w:hAnsi="Montserrat Light"/>
        </w:rPr>
        <w:t>implementación de un programa sobre anticorrupción y buenas prácticas</w:t>
      </w:r>
      <w:r w:rsidR="009049D1">
        <w:rPr>
          <w:rFonts w:ascii="Montserrat Light" w:hAnsi="Montserrat Light"/>
        </w:rPr>
        <w:t xml:space="preserve"> </w:t>
      </w:r>
      <w:r w:rsidR="00C64152">
        <w:rPr>
          <w:rFonts w:ascii="Montserrat Light" w:hAnsi="Montserrat Light"/>
        </w:rPr>
        <w:t>con el IMSS</w:t>
      </w:r>
      <w:r w:rsidR="009049D1">
        <w:rPr>
          <w:rFonts w:ascii="Montserrat Light" w:hAnsi="Montserrat Light"/>
        </w:rPr>
        <w:t>.</w:t>
      </w:r>
    </w:p>
    <w:p w:rsidR="009049D1" w:rsidRDefault="009049D1" w:rsidP="00850030">
      <w:pPr>
        <w:spacing w:after="0" w:line="240" w:lineRule="atLeast"/>
        <w:jc w:val="both"/>
        <w:rPr>
          <w:rFonts w:ascii="Montserrat Light" w:hAnsi="Montserrat Light"/>
        </w:rPr>
      </w:pPr>
    </w:p>
    <w:p w:rsidR="00850030" w:rsidRDefault="00850030" w:rsidP="00850030">
      <w:pPr>
        <w:spacing w:after="0" w:line="240" w:lineRule="atLeast"/>
        <w:jc w:val="both"/>
        <w:rPr>
          <w:rFonts w:ascii="Montserrat Light" w:hAnsi="Montserrat Light"/>
        </w:rPr>
      </w:pPr>
      <w:r w:rsidRPr="00F26179">
        <w:rPr>
          <w:rFonts w:ascii="Montserrat Light" w:hAnsi="Montserrat Light"/>
        </w:rPr>
        <w:t xml:space="preserve">En su oportunidad, </w:t>
      </w:r>
      <w:r w:rsidR="009D1D3F" w:rsidRPr="00F26179">
        <w:rPr>
          <w:rFonts w:ascii="Montserrat Light" w:hAnsi="Montserrat Light"/>
        </w:rPr>
        <w:t>Salcedo Aquino</w:t>
      </w:r>
      <w:r w:rsidR="003F2F7E" w:rsidRPr="00F26179">
        <w:rPr>
          <w:rFonts w:ascii="Montserrat Light" w:hAnsi="Montserrat Light"/>
        </w:rPr>
        <w:t xml:space="preserve">, </w:t>
      </w:r>
      <w:r w:rsidRPr="00F26179">
        <w:rPr>
          <w:rFonts w:ascii="Montserrat Light" w:hAnsi="Montserrat Light"/>
        </w:rPr>
        <w:t xml:space="preserve">quien </w:t>
      </w:r>
      <w:r w:rsidR="009049D1" w:rsidRPr="00F26179">
        <w:rPr>
          <w:rFonts w:ascii="Montserrat Light" w:hAnsi="Montserrat Light"/>
        </w:rPr>
        <w:t>fue designado en el cargo por el Presidente de la República el 21 de junio y ratificado por la Cámara de Senadores el 30 de julio</w:t>
      </w:r>
      <w:r w:rsidR="009049D1">
        <w:rPr>
          <w:rFonts w:ascii="Montserrat Light" w:hAnsi="Montserrat Light"/>
        </w:rPr>
        <w:t xml:space="preserve">, expuso durante </w:t>
      </w:r>
      <w:r w:rsidRPr="00F26179">
        <w:rPr>
          <w:rFonts w:ascii="Montserrat Light" w:hAnsi="Montserrat Light"/>
        </w:rPr>
        <w:t>la sesión ordinaria del Consejo Técnico</w:t>
      </w:r>
      <w:r w:rsidR="009049D1">
        <w:rPr>
          <w:rFonts w:ascii="Montserrat Light" w:hAnsi="Montserrat Light"/>
        </w:rPr>
        <w:t xml:space="preserve"> que </w:t>
      </w:r>
      <w:r w:rsidR="003F2F7E" w:rsidRPr="00F26179">
        <w:rPr>
          <w:rFonts w:ascii="Montserrat Light" w:hAnsi="Montserrat Light"/>
        </w:rPr>
        <w:t xml:space="preserve">la </w:t>
      </w:r>
      <w:r w:rsidR="009D1D3F" w:rsidRPr="00F26179">
        <w:rPr>
          <w:rFonts w:ascii="Montserrat Light" w:hAnsi="Montserrat Light"/>
        </w:rPr>
        <w:t xml:space="preserve">Secretaría de la Función Pública (SFP) </w:t>
      </w:r>
      <w:r w:rsidR="003F2F7E" w:rsidRPr="00F26179">
        <w:rPr>
          <w:rFonts w:ascii="Montserrat Light" w:hAnsi="Montserrat Light"/>
        </w:rPr>
        <w:t xml:space="preserve">y el </w:t>
      </w:r>
      <w:r w:rsidRPr="00F26179">
        <w:rPr>
          <w:rFonts w:ascii="Montserrat Light" w:hAnsi="Montserrat Light"/>
        </w:rPr>
        <w:t>IMSS han emprendido una lucha contra la corrupción.</w:t>
      </w:r>
    </w:p>
    <w:p w:rsidR="00875993" w:rsidRDefault="00875993" w:rsidP="00850030">
      <w:pPr>
        <w:spacing w:after="0" w:line="240" w:lineRule="atLeast"/>
        <w:jc w:val="both"/>
        <w:rPr>
          <w:rFonts w:ascii="Montserrat Light" w:hAnsi="Montserrat Light"/>
        </w:rPr>
      </w:pPr>
    </w:p>
    <w:p w:rsidR="00875993" w:rsidRDefault="00ED3076" w:rsidP="00850030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A su vez</w:t>
      </w:r>
      <w:r w:rsidR="00875993">
        <w:rPr>
          <w:rFonts w:ascii="Montserrat Light" w:hAnsi="Montserrat Light"/>
        </w:rPr>
        <w:t>, e</w:t>
      </w:r>
      <w:r w:rsidR="00875993" w:rsidRPr="00875993">
        <w:rPr>
          <w:rFonts w:ascii="Montserrat Light" w:hAnsi="Montserrat Light"/>
        </w:rPr>
        <w:t>l</w:t>
      </w:r>
      <w:r w:rsidR="00875993">
        <w:rPr>
          <w:rFonts w:ascii="Montserrat Light" w:hAnsi="Montserrat Light"/>
        </w:rPr>
        <w:t xml:space="preserve"> secretario de Salud, </w:t>
      </w:r>
      <w:r w:rsidR="00875993" w:rsidRPr="00875993">
        <w:rPr>
          <w:rFonts w:ascii="Montserrat Light" w:hAnsi="Montserrat Light"/>
        </w:rPr>
        <w:t>doctor</w:t>
      </w:r>
      <w:r w:rsidR="00875993">
        <w:rPr>
          <w:rFonts w:ascii="Montserrat Light" w:hAnsi="Montserrat Light"/>
        </w:rPr>
        <w:t xml:space="preserve"> Jorge</w:t>
      </w:r>
      <w:r w:rsidR="00875993" w:rsidRPr="00875993">
        <w:rPr>
          <w:rFonts w:ascii="Montserrat Light" w:hAnsi="Montserrat Light"/>
        </w:rPr>
        <w:t xml:space="preserve"> Alcocer Varela</w:t>
      </w:r>
      <w:r w:rsidR="00875993">
        <w:rPr>
          <w:rFonts w:ascii="Montserrat Light" w:hAnsi="Montserrat Light"/>
        </w:rPr>
        <w:t>,</w:t>
      </w:r>
      <w:r w:rsidR="00875993" w:rsidRPr="00875993">
        <w:rPr>
          <w:rFonts w:ascii="Montserrat Light" w:hAnsi="Montserrat Light"/>
        </w:rPr>
        <w:t xml:space="preserve"> resaltó que el Seguro Social es pieza</w:t>
      </w:r>
      <w:r w:rsidR="00875993">
        <w:rPr>
          <w:rFonts w:ascii="Montserrat Light" w:hAnsi="Montserrat Light"/>
        </w:rPr>
        <w:t xml:space="preserve"> clave en</w:t>
      </w:r>
      <w:r w:rsidR="00875993" w:rsidRPr="00875993">
        <w:rPr>
          <w:rFonts w:ascii="Montserrat Light" w:hAnsi="Montserrat Light"/>
        </w:rPr>
        <w:t xml:space="preserve"> la salud del pueblo de México</w:t>
      </w:r>
      <w:r w:rsidR="00875993">
        <w:rPr>
          <w:rFonts w:ascii="Montserrat Light" w:hAnsi="Montserrat Light"/>
        </w:rPr>
        <w:t>, “</w:t>
      </w:r>
      <w:r w:rsidR="00875993" w:rsidRPr="00875993">
        <w:rPr>
          <w:rFonts w:ascii="Montserrat Light" w:hAnsi="Montserrat Light"/>
        </w:rPr>
        <w:t>desde luego en el manejo presente y en el futuro de la pandemia es central</w:t>
      </w:r>
      <w:r w:rsidR="00875993">
        <w:rPr>
          <w:rFonts w:ascii="Montserrat Light" w:hAnsi="Montserrat Light"/>
        </w:rPr>
        <w:t>,</w:t>
      </w:r>
      <w:r w:rsidR="00875993" w:rsidRPr="00875993">
        <w:rPr>
          <w:rFonts w:ascii="Montserrat Light" w:hAnsi="Montserrat Light"/>
        </w:rPr>
        <w:t xml:space="preserve"> a pesar de las presiones económicas”.</w:t>
      </w:r>
    </w:p>
    <w:p w:rsidR="00875993" w:rsidRDefault="00875993" w:rsidP="00850030">
      <w:pPr>
        <w:spacing w:after="0" w:line="240" w:lineRule="atLeast"/>
        <w:jc w:val="both"/>
        <w:rPr>
          <w:rFonts w:ascii="Montserrat Light" w:hAnsi="Montserrat Light"/>
        </w:rPr>
      </w:pPr>
    </w:p>
    <w:p w:rsidR="00C70764" w:rsidRDefault="00875993" w:rsidP="00C70764">
      <w:pPr>
        <w:spacing w:after="0" w:line="240" w:lineRule="atLeast"/>
        <w:jc w:val="both"/>
        <w:rPr>
          <w:rFonts w:ascii="Montserrat Light" w:hAnsi="Montserrat Light"/>
        </w:rPr>
      </w:pPr>
      <w:r w:rsidRPr="00875993">
        <w:rPr>
          <w:rFonts w:ascii="Montserrat Light" w:hAnsi="Montserrat Light"/>
        </w:rPr>
        <w:t xml:space="preserve">En el cierre de la sesión, el secretario </w:t>
      </w:r>
      <w:r w:rsidR="00C70764">
        <w:rPr>
          <w:rFonts w:ascii="Montserrat Light" w:hAnsi="Montserrat Light"/>
        </w:rPr>
        <w:t xml:space="preserve">de </w:t>
      </w:r>
      <w:r w:rsidR="00C70764" w:rsidRPr="00875993">
        <w:rPr>
          <w:rFonts w:ascii="Montserrat Light" w:hAnsi="Montserrat Light"/>
        </w:rPr>
        <w:t>Salud</w:t>
      </w:r>
      <w:r w:rsidR="00C70764">
        <w:rPr>
          <w:rFonts w:ascii="Montserrat Light" w:hAnsi="Montserrat Light"/>
        </w:rPr>
        <w:t xml:space="preserve"> </w:t>
      </w:r>
      <w:r w:rsidR="00C70764" w:rsidRPr="00875993">
        <w:rPr>
          <w:rFonts w:ascii="Montserrat Light" w:hAnsi="Montserrat Light"/>
        </w:rPr>
        <w:t xml:space="preserve">destacó que se trataron temas sustanciales </w:t>
      </w:r>
      <w:r w:rsidR="00C70764">
        <w:rPr>
          <w:rFonts w:ascii="Montserrat Light" w:hAnsi="Montserrat Light"/>
        </w:rPr>
        <w:t xml:space="preserve">como </w:t>
      </w:r>
      <w:r w:rsidR="00C70764" w:rsidRPr="00875993">
        <w:rPr>
          <w:rFonts w:ascii="Montserrat Light" w:hAnsi="Montserrat Light"/>
        </w:rPr>
        <w:t>la interacción que tiene el Instituto con varias secretarías, entre ellas la Función Pública.</w:t>
      </w:r>
    </w:p>
    <w:p w:rsidR="00C70764" w:rsidRPr="00875993" w:rsidRDefault="00C70764" w:rsidP="00C70764">
      <w:pPr>
        <w:spacing w:after="0" w:line="240" w:lineRule="atLeast"/>
        <w:jc w:val="both"/>
        <w:rPr>
          <w:rFonts w:ascii="Montserrat Light" w:hAnsi="Montserrat Light"/>
        </w:rPr>
      </w:pPr>
    </w:p>
    <w:p w:rsidR="00875993" w:rsidRPr="00875993" w:rsidRDefault="00C70764" w:rsidP="00875993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Alcocer Varela indicó que en México hay una gran reserva cultural del pueblo y las instituciones para luchar contra la corrupción.</w:t>
      </w:r>
    </w:p>
    <w:p w:rsidR="00FF4E26" w:rsidRDefault="00FF4E26" w:rsidP="00850030">
      <w:pPr>
        <w:spacing w:after="0" w:line="240" w:lineRule="atLeast"/>
        <w:jc w:val="both"/>
        <w:rPr>
          <w:rFonts w:ascii="Montserrat Light" w:hAnsi="Montserrat Light"/>
        </w:rPr>
      </w:pPr>
    </w:p>
    <w:p w:rsidR="00CE2A62" w:rsidRDefault="00C70764" w:rsidP="00CE2A62">
      <w:pPr>
        <w:pStyle w:val="Cuerpo"/>
        <w:spacing w:line="240" w:lineRule="atLeast"/>
        <w:jc w:val="both"/>
        <w:rPr>
          <w:rFonts w:ascii="Montserrat Light" w:hAnsi="Montserrat Light"/>
        </w:rPr>
      </w:pPr>
      <w:r w:rsidRPr="00055DF1">
        <w:rPr>
          <w:rFonts w:ascii="Montserrat Light" w:hAnsi="Montserrat Light" w:cs="Arial"/>
          <w:color w:val="000000" w:themeColor="text1"/>
          <w:spacing w:val="-2"/>
          <w:shd w:val="clear" w:color="auto" w:fill="FFFFFF"/>
        </w:rPr>
        <w:t xml:space="preserve">Por su parte, </w:t>
      </w:r>
      <w:r w:rsidR="00FF4E26" w:rsidRPr="00055DF1">
        <w:rPr>
          <w:rFonts w:ascii="Montserrat Light" w:hAnsi="Montserrat Light" w:cs="Arial"/>
          <w:color w:val="000000" w:themeColor="text1"/>
          <w:spacing w:val="-2"/>
          <w:shd w:val="clear" w:color="auto" w:fill="FFFFFF"/>
        </w:rPr>
        <w:t>el H. Consejo Técnico manifest</w:t>
      </w:r>
      <w:r w:rsidR="00055DF1" w:rsidRPr="00055DF1">
        <w:rPr>
          <w:rFonts w:ascii="Montserrat Light" w:hAnsi="Montserrat Light" w:cs="Arial"/>
          <w:color w:val="000000" w:themeColor="text1"/>
          <w:spacing w:val="-2"/>
          <w:shd w:val="clear" w:color="auto" w:fill="FFFFFF"/>
        </w:rPr>
        <w:t xml:space="preserve">ó </w:t>
      </w:r>
      <w:r w:rsidR="00FF4E26" w:rsidRPr="00055DF1">
        <w:rPr>
          <w:rFonts w:ascii="Montserrat Light" w:hAnsi="Montserrat Light" w:cs="Arial"/>
          <w:color w:val="000000" w:themeColor="text1"/>
          <w:spacing w:val="-2"/>
          <w:shd w:val="clear" w:color="auto" w:fill="FFFFFF"/>
        </w:rPr>
        <w:t xml:space="preserve">su preocupación </w:t>
      </w:r>
      <w:r w:rsidR="00055DF1" w:rsidRPr="00055DF1">
        <w:rPr>
          <w:rFonts w:ascii="Montserrat Light" w:hAnsi="Montserrat Light" w:cs="Arial"/>
          <w:color w:val="000000" w:themeColor="text1"/>
          <w:spacing w:val="-2"/>
          <w:shd w:val="clear" w:color="auto" w:fill="FFFFFF"/>
        </w:rPr>
        <w:t xml:space="preserve">por la falta de medicamentos para atender de manera oportuna a los derechohabientes y </w:t>
      </w:r>
      <w:r w:rsidR="00055DF1" w:rsidRPr="00055DF1">
        <w:rPr>
          <w:rFonts w:ascii="Montserrat Light" w:hAnsi="Montserrat Light"/>
        </w:rPr>
        <w:t xml:space="preserve">que la compra de dichos insumos </w:t>
      </w:r>
      <w:r w:rsidR="00CE2A62">
        <w:rPr>
          <w:rFonts w:ascii="Montserrat Light" w:hAnsi="Montserrat Light"/>
        </w:rPr>
        <w:t xml:space="preserve">no </w:t>
      </w:r>
      <w:r w:rsidR="00055DF1" w:rsidRPr="00055DF1">
        <w:rPr>
          <w:rFonts w:ascii="Montserrat Light" w:hAnsi="Montserrat Light"/>
        </w:rPr>
        <w:t xml:space="preserve">se siga realizando a través </w:t>
      </w:r>
      <w:r w:rsidR="00055DF1" w:rsidRPr="00055DF1">
        <w:rPr>
          <w:rFonts w:ascii="Montserrat Light" w:hAnsi="Montserrat Light" w:cs="Arial"/>
          <w:color w:val="000000" w:themeColor="text1"/>
          <w:spacing w:val="-2"/>
          <w:shd w:val="clear" w:color="auto" w:fill="FFFFFF"/>
        </w:rPr>
        <w:t>de la Oficina de las Naciones Unidas de Servicios para Proyectos</w:t>
      </w:r>
      <w:r w:rsidR="00055DF1" w:rsidRPr="00055DF1">
        <w:rPr>
          <w:rFonts w:ascii="Montserrat Light" w:hAnsi="Montserrat Light"/>
        </w:rPr>
        <w:t xml:space="preserve"> (UNOPS)</w:t>
      </w:r>
      <w:r w:rsidR="00CE2A62">
        <w:rPr>
          <w:rFonts w:ascii="Montserrat Light" w:hAnsi="Montserrat Light"/>
        </w:rPr>
        <w:t xml:space="preserve">, </w:t>
      </w:r>
      <w:r w:rsidR="00CE2A62" w:rsidRPr="00CE2A62">
        <w:rPr>
          <w:rFonts w:ascii="Montserrat Light" w:hAnsi="Montserrat Light"/>
        </w:rPr>
        <w:t>en virtud de que el IMSS cuenta con la experiencia histórica de hacerlo de manera eficiente, transparente y honesta.</w:t>
      </w:r>
    </w:p>
    <w:p w:rsidR="00CE2A62" w:rsidRDefault="00CE2A62" w:rsidP="00CE2A62">
      <w:pPr>
        <w:spacing w:after="0" w:line="240" w:lineRule="atLeast"/>
        <w:jc w:val="both"/>
        <w:rPr>
          <w:rFonts w:ascii="Montserrat Light" w:hAnsi="Montserrat Light"/>
        </w:rPr>
      </w:pPr>
    </w:p>
    <w:p w:rsidR="003F2F7E" w:rsidRPr="00F26179" w:rsidRDefault="009D1D3F" w:rsidP="003F2F7E">
      <w:pPr>
        <w:spacing w:after="0" w:line="240" w:lineRule="atLeast"/>
        <w:jc w:val="both"/>
        <w:rPr>
          <w:rFonts w:ascii="Montserrat Light" w:hAnsi="Montserrat Light"/>
        </w:rPr>
      </w:pPr>
      <w:r w:rsidRPr="00F26179">
        <w:rPr>
          <w:rFonts w:ascii="Montserrat Light" w:hAnsi="Montserrat Light"/>
        </w:rPr>
        <w:t xml:space="preserve">Participaron en la sesión ordinaria los </w:t>
      </w:r>
      <w:r w:rsidR="003F2F7E" w:rsidRPr="00F26179">
        <w:rPr>
          <w:rFonts w:ascii="Montserrat Light" w:hAnsi="Montserrat Light"/>
        </w:rPr>
        <w:t>representa</w:t>
      </w:r>
      <w:r w:rsidRPr="00F26179">
        <w:rPr>
          <w:rFonts w:ascii="Montserrat Light" w:hAnsi="Montserrat Light"/>
        </w:rPr>
        <w:t xml:space="preserve">ntes del sector gobierno: </w:t>
      </w:r>
      <w:r w:rsidR="003F2F7E" w:rsidRPr="00F26179">
        <w:rPr>
          <w:rFonts w:ascii="Montserrat Light" w:hAnsi="Montserrat Light"/>
        </w:rPr>
        <w:t xml:space="preserve">Jorge Alcocer Varela, </w:t>
      </w:r>
      <w:r w:rsidRPr="00F26179">
        <w:rPr>
          <w:rFonts w:ascii="Montserrat Light" w:hAnsi="Montserrat Light"/>
        </w:rPr>
        <w:t xml:space="preserve">secretario </w:t>
      </w:r>
      <w:r w:rsidR="003F2F7E" w:rsidRPr="00F26179">
        <w:rPr>
          <w:rFonts w:ascii="Montserrat Light" w:hAnsi="Montserrat Light"/>
        </w:rPr>
        <w:t xml:space="preserve">de Salud; Rogelio Ramírez de la O, </w:t>
      </w:r>
      <w:r w:rsidRPr="00F26179">
        <w:rPr>
          <w:rFonts w:ascii="Montserrat Light" w:hAnsi="Montserrat Light"/>
        </w:rPr>
        <w:t xml:space="preserve">secretario </w:t>
      </w:r>
      <w:r w:rsidR="003F2F7E" w:rsidRPr="00F26179">
        <w:rPr>
          <w:rFonts w:ascii="Montserrat Light" w:hAnsi="Montserrat Light"/>
        </w:rPr>
        <w:t>de Hacienda y Crédito Público</w:t>
      </w:r>
      <w:r w:rsidRPr="00F26179">
        <w:rPr>
          <w:rFonts w:ascii="Montserrat Light" w:hAnsi="Montserrat Light"/>
        </w:rPr>
        <w:t>. C</w:t>
      </w:r>
      <w:r w:rsidR="003F2F7E" w:rsidRPr="00F26179">
        <w:rPr>
          <w:rFonts w:ascii="Montserrat Light" w:hAnsi="Montserrat Light"/>
        </w:rPr>
        <w:t>omo invitados</w:t>
      </w:r>
      <w:r w:rsidRPr="00F26179">
        <w:rPr>
          <w:rFonts w:ascii="Montserrat Light" w:hAnsi="Montserrat Light"/>
        </w:rPr>
        <w:t>:</w:t>
      </w:r>
      <w:r w:rsidR="003F2F7E" w:rsidRPr="00F26179">
        <w:rPr>
          <w:rFonts w:ascii="Montserrat Light" w:hAnsi="Montserrat Light"/>
        </w:rPr>
        <w:t xml:space="preserve"> Roberto Salcedo Aquino, </w:t>
      </w:r>
      <w:r w:rsidRPr="00F26179">
        <w:rPr>
          <w:rFonts w:ascii="Montserrat Light" w:hAnsi="Montserrat Light"/>
        </w:rPr>
        <w:t xml:space="preserve">secretario </w:t>
      </w:r>
      <w:r w:rsidR="003F2F7E" w:rsidRPr="00F26179">
        <w:rPr>
          <w:rFonts w:ascii="Montserrat Light" w:hAnsi="Montserrat Light"/>
        </w:rPr>
        <w:t xml:space="preserve">de la Función Pública; y Paola Patricia Cerda </w:t>
      </w:r>
      <w:proofErr w:type="spellStart"/>
      <w:r w:rsidR="003F2F7E" w:rsidRPr="00F26179">
        <w:rPr>
          <w:rFonts w:ascii="Montserrat Light" w:hAnsi="Montserrat Light"/>
        </w:rPr>
        <w:t>Sauvage</w:t>
      </w:r>
      <w:proofErr w:type="spellEnd"/>
      <w:r w:rsidR="003F2F7E" w:rsidRPr="00F26179">
        <w:rPr>
          <w:rFonts w:ascii="Montserrat Light" w:hAnsi="Montserrat Light"/>
        </w:rPr>
        <w:t>, delegada y comisaria pública propietaria de la Coordinación General de Órganos de Vigilancia y Control de la SFP.</w:t>
      </w:r>
    </w:p>
    <w:p w:rsidR="003F2F7E" w:rsidRPr="00F26179" w:rsidRDefault="003F2F7E" w:rsidP="00850030">
      <w:pPr>
        <w:spacing w:after="0" w:line="240" w:lineRule="atLeast"/>
        <w:jc w:val="both"/>
        <w:rPr>
          <w:rFonts w:ascii="Montserrat Light" w:hAnsi="Montserrat Light"/>
        </w:rPr>
      </w:pPr>
    </w:p>
    <w:p w:rsidR="003F2F7E" w:rsidRPr="00F26179" w:rsidRDefault="00827ADE" w:rsidP="003F2F7E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D</w:t>
      </w:r>
      <w:r w:rsidR="009D1D3F" w:rsidRPr="00F26179">
        <w:rPr>
          <w:rFonts w:ascii="Montserrat Light" w:hAnsi="Montserrat Light"/>
        </w:rPr>
        <w:t xml:space="preserve">el </w:t>
      </w:r>
      <w:r w:rsidR="003F2F7E" w:rsidRPr="00F26179">
        <w:rPr>
          <w:rFonts w:ascii="Montserrat Light" w:hAnsi="Montserrat Light"/>
        </w:rPr>
        <w:t>sector obrero</w:t>
      </w:r>
      <w:r w:rsidR="009D1D3F" w:rsidRPr="00F26179">
        <w:rPr>
          <w:rFonts w:ascii="Montserrat Light" w:hAnsi="Montserrat Light"/>
        </w:rPr>
        <w:t>, los consejeros</w:t>
      </w:r>
      <w:r w:rsidR="003F2F7E" w:rsidRPr="00F26179">
        <w:rPr>
          <w:rFonts w:ascii="Montserrat Light" w:hAnsi="Montserrat Light"/>
        </w:rPr>
        <w:t>: José Luis Carazo Preciado</w:t>
      </w:r>
      <w:r w:rsidR="009D1D3F" w:rsidRPr="00F26179">
        <w:rPr>
          <w:rFonts w:ascii="Montserrat Light" w:hAnsi="Montserrat Light"/>
        </w:rPr>
        <w:t>,</w:t>
      </w:r>
      <w:r w:rsidR="003F2F7E" w:rsidRPr="00F26179">
        <w:rPr>
          <w:rFonts w:ascii="Montserrat Light" w:hAnsi="Montserrat Light"/>
        </w:rPr>
        <w:t xml:space="preserve"> de la Confederación de Trabajadores de México (CTM); Rodolfo Gerardo González Guzmán, secretario general de la Confederación Regional Obrera Mexicana (CROM); y José Noé Mario Moreno Carbajal, de la Confederación Revolucionaria de Obreros y Campesinos (CROC).</w:t>
      </w:r>
    </w:p>
    <w:p w:rsidR="003F2F7E" w:rsidRPr="00F26179" w:rsidRDefault="003F2F7E" w:rsidP="003F2F7E">
      <w:pPr>
        <w:spacing w:after="0" w:line="240" w:lineRule="atLeast"/>
        <w:jc w:val="both"/>
        <w:rPr>
          <w:rFonts w:ascii="Montserrat Light" w:hAnsi="Montserrat Light"/>
        </w:rPr>
      </w:pPr>
    </w:p>
    <w:p w:rsidR="003F2F7E" w:rsidRPr="00F26179" w:rsidRDefault="003F2F7E" w:rsidP="003F2F7E">
      <w:pPr>
        <w:spacing w:after="0" w:line="240" w:lineRule="atLeast"/>
        <w:jc w:val="both"/>
        <w:rPr>
          <w:rFonts w:ascii="Montserrat Light" w:hAnsi="Montserrat Light"/>
        </w:rPr>
      </w:pPr>
      <w:r w:rsidRPr="00F26179">
        <w:rPr>
          <w:rFonts w:ascii="Montserrat Light" w:hAnsi="Montserrat Light"/>
        </w:rPr>
        <w:t xml:space="preserve">En representación del sector patronal, </w:t>
      </w:r>
      <w:r w:rsidR="009D1D3F" w:rsidRPr="00F26179">
        <w:rPr>
          <w:rFonts w:ascii="Montserrat Light" w:hAnsi="Montserrat Light"/>
        </w:rPr>
        <w:t xml:space="preserve">los consejeros: </w:t>
      </w:r>
      <w:r w:rsidRPr="00F26179">
        <w:rPr>
          <w:rFonts w:ascii="Montserrat Light" w:hAnsi="Montserrat Light"/>
        </w:rPr>
        <w:t xml:space="preserve">José Manuel López Campos, presidente de la Confederación de Cámaras Nacionales de Comercio, Servicios y Turismo (CONCANACO-SERVYTUR); </w:t>
      </w:r>
      <w:r w:rsidR="009D1D3F" w:rsidRPr="00F26179">
        <w:rPr>
          <w:rFonts w:ascii="Montserrat Light" w:hAnsi="Montserrat Light"/>
        </w:rPr>
        <w:t>Jorge Dávila Girón, consejero suplente de CONCANACO-SERVYTUR; Manuel Reguera Rodríguez, representante de CONCAMIN;</w:t>
      </w:r>
      <w:r w:rsidR="00A52FE1">
        <w:rPr>
          <w:rFonts w:ascii="Montserrat Light" w:hAnsi="Montserrat Light"/>
        </w:rPr>
        <w:t xml:space="preserve"> </w:t>
      </w:r>
      <w:r w:rsidR="00A52FE1" w:rsidRPr="00A52FE1">
        <w:rPr>
          <w:rFonts w:ascii="Montserrat Light" w:hAnsi="Montserrat Light"/>
        </w:rPr>
        <w:t xml:space="preserve">Salomón </w:t>
      </w:r>
      <w:proofErr w:type="spellStart"/>
      <w:r w:rsidR="00A52FE1" w:rsidRPr="00A52FE1">
        <w:rPr>
          <w:rFonts w:ascii="Montserrat Light" w:hAnsi="Montserrat Light"/>
        </w:rPr>
        <w:t>Presburger</w:t>
      </w:r>
      <w:proofErr w:type="spellEnd"/>
      <w:r w:rsidR="00A52FE1" w:rsidRPr="00A52FE1">
        <w:rPr>
          <w:rFonts w:ascii="Montserrat Light" w:hAnsi="Montserrat Light"/>
        </w:rPr>
        <w:t xml:space="preserve"> </w:t>
      </w:r>
      <w:proofErr w:type="spellStart"/>
      <w:r w:rsidR="00A52FE1" w:rsidRPr="00A52FE1">
        <w:rPr>
          <w:rFonts w:ascii="Montserrat Light" w:hAnsi="Montserrat Light"/>
        </w:rPr>
        <w:t>Slovik</w:t>
      </w:r>
      <w:proofErr w:type="spellEnd"/>
      <w:r w:rsidR="00A52FE1">
        <w:rPr>
          <w:rFonts w:ascii="Montserrat Light" w:hAnsi="Montserrat Light"/>
        </w:rPr>
        <w:t>, representante titular de CONCAMIN;</w:t>
      </w:r>
      <w:r w:rsidR="009D1D3F" w:rsidRPr="00F26179">
        <w:rPr>
          <w:rFonts w:ascii="Montserrat Light" w:hAnsi="Montserrat Light"/>
        </w:rPr>
        <w:t xml:space="preserve"> y </w:t>
      </w:r>
      <w:r w:rsidRPr="00F26179">
        <w:rPr>
          <w:rFonts w:ascii="Montserrat Light" w:hAnsi="Montserrat Light"/>
        </w:rPr>
        <w:t>Ricardo David García Portilla, consejero suplente de</w:t>
      </w:r>
      <w:r w:rsidR="009D1D3F" w:rsidRPr="00F26179">
        <w:rPr>
          <w:rFonts w:ascii="Montserrat Light" w:hAnsi="Montserrat Light"/>
        </w:rPr>
        <w:t xml:space="preserve"> </w:t>
      </w:r>
      <w:r w:rsidRPr="00F26179">
        <w:rPr>
          <w:rFonts w:ascii="Montserrat Light" w:hAnsi="Montserrat Light"/>
        </w:rPr>
        <w:t>CONCAMIN</w:t>
      </w:r>
      <w:r w:rsidR="009D1D3F" w:rsidRPr="00F26179">
        <w:rPr>
          <w:rFonts w:ascii="Montserrat Light" w:hAnsi="Montserrat Light"/>
        </w:rPr>
        <w:t>.</w:t>
      </w:r>
      <w:bookmarkStart w:id="0" w:name="_GoBack"/>
      <w:bookmarkEnd w:id="0"/>
    </w:p>
    <w:p w:rsidR="003F2F7E" w:rsidRPr="00F26179" w:rsidRDefault="003F2F7E" w:rsidP="003F2F7E">
      <w:pPr>
        <w:spacing w:after="0" w:line="240" w:lineRule="atLeast"/>
        <w:jc w:val="both"/>
        <w:rPr>
          <w:rFonts w:ascii="Montserrat Light" w:hAnsi="Montserrat Light"/>
        </w:rPr>
      </w:pPr>
    </w:p>
    <w:p w:rsidR="003F2F7E" w:rsidRDefault="003F2F7E" w:rsidP="003F2F7E">
      <w:pPr>
        <w:spacing w:after="0" w:line="240" w:lineRule="atLeast"/>
        <w:jc w:val="both"/>
        <w:rPr>
          <w:rFonts w:ascii="Montserrat Light" w:hAnsi="Montserrat Light"/>
        </w:rPr>
      </w:pPr>
      <w:r w:rsidRPr="00F26179">
        <w:rPr>
          <w:rFonts w:ascii="Montserrat Light" w:hAnsi="Montserrat Light"/>
        </w:rPr>
        <w:t>A través de videoconferencia</w:t>
      </w:r>
      <w:r w:rsidR="009D1D3F" w:rsidRPr="00F26179">
        <w:rPr>
          <w:rFonts w:ascii="Montserrat Light" w:hAnsi="Montserrat Light"/>
        </w:rPr>
        <w:t xml:space="preserve"> participaron:</w:t>
      </w:r>
      <w:r w:rsidRPr="00F26179">
        <w:rPr>
          <w:rFonts w:ascii="Montserrat Light" w:hAnsi="Montserrat Light"/>
        </w:rPr>
        <w:t xml:space="preserve"> Selene Cruz Alcalá, directora general de Políticas Públicas y Órganos de Gobierno de la Secretaría del Trabajo y Previsión Social (STPS); Omar Antonio Nicolás Tovar Ornelas, director general de Programación y Presupuesto “A” de la Subsecretaría de Egresos de la SHCP; y </w:t>
      </w:r>
      <w:proofErr w:type="spellStart"/>
      <w:r w:rsidRPr="00F26179">
        <w:rPr>
          <w:rFonts w:ascii="Montserrat Light" w:hAnsi="Montserrat Light"/>
        </w:rPr>
        <w:t>Salim</w:t>
      </w:r>
      <w:proofErr w:type="spellEnd"/>
      <w:r w:rsidRPr="00F26179">
        <w:rPr>
          <w:rFonts w:ascii="Montserrat Light" w:hAnsi="Montserrat Light"/>
        </w:rPr>
        <w:t xml:space="preserve"> Arturo </w:t>
      </w:r>
      <w:proofErr w:type="spellStart"/>
      <w:r w:rsidRPr="00F26179">
        <w:rPr>
          <w:rFonts w:ascii="Montserrat Light" w:hAnsi="Montserrat Light"/>
        </w:rPr>
        <w:t>Orci</w:t>
      </w:r>
      <w:proofErr w:type="spellEnd"/>
      <w:r w:rsidRPr="00F26179">
        <w:rPr>
          <w:rFonts w:ascii="Montserrat Light" w:hAnsi="Montserrat Light"/>
        </w:rPr>
        <w:t xml:space="preserve"> Magaña, titular del Órgano Interno de Control en el IMSS.</w:t>
      </w:r>
    </w:p>
    <w:p w:rsidR="00FF4E26" w:rsidRDefault="00FF4E26" w:rsidP="003F2F7E">
      <w:pPr>
        <w:spacing w:after="0" w:line="240" w:lineRule="atLeast"/>
        <w:jc w:val="both"/>
        <w:rPr>
          <w:rFonts w:ascii="Montserrat Light" w:hAnsi="Montserrat Light"/>
        </w:rPr>
      </w:pPr>
    </w:p>
    <w:p w:rsidR="000D35AF" w:rsidRPr="00850030" w:rsidRDefault="000D35AF" w:rsidP="000D35AF">
      <w:pPr>
        <w:spacing w:after="0" w:line="240" w:lineRule="atLeast"/>
        <w:jc w:val="center"/>
        <w:rPr>
          <w:rFonts w:ascii="Montserrat Light" w:hAnsi="Montserrat Light"/>
          <w:b/>
          <w:sz w:val="24"/>
          <w:szCs w:val="24"/>
        </w:rPr>
      </w:pPr>
      <w:r w:rsidRPr="00850030">
        <w:rPr>
          <w:rFonts w:ascii="Montserrat Light" w:eastAsiaTheme="minorEastAsia" w:hAnsi="Montserrat Light"/>
          <w:b/>
          <w:color w:val="000000" w:themeColor="text1"/>
          <w:kern w:val="24"/>
          <w:sz w:val="24"/>
          <w:szCs w:val="24"/>
        </w:rPr>
        <w:t>---o0o---</w:t>
      </w:r>
    </w:p>
    <w:sectPr w:rsidR="000D35AF" w:rsidRPr="00850030" w:rsidSect="00BC3AC0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E2" w:rsidRDefault="00B30AE2">
      <w:pPr>
        <w:spacing w:after="0" w:line="240" w:lineRule="auto"/>
      </w:pPr>
      <w:r>
        <w:separator/>
      </w:r>
    </w:p>
  </w:endnote>
  <w:endnote w:type="continuationSeparator" w:id="0">
    <w:p w:rsidR="00B30AE2" w:rsidRDefault="00B3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FB55B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3BDCF85" wp14:editId="13CEECEC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E2" w:rsidRDefault="00B30AE2">
      <w:pPr>
        <w:spacing w:after="0" w:line="240" w:lineRule="auto"/>
      </w:pPr>
      <w:r>
        <w:separator/>
      </w:r>
    </w:p>
  </w:footnote>
  <w:footnote w:type="continuationSeparator" w:id="0">
    <w:p w:rsidR="00B30AE2" w:rsidRDefault="00B3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FB55B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672B75D" wp14:editId="79F128F9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34FDD"/>
    <w:multiLevelType w:val="hybridMultilevel"/>
    <w:tmpl w:val="15EC8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AF"/>
    <w:rsid w:val="00041B72"/>
    <w:rsid w:val="00055DF1"/>
    <w:rsid w:val="000606DB"/>
    <w:rsid w:val="000D35AF"/>
    <w:rsid w:val="00113293"/>
    <w:rsid w:val="001747C3"/>
    <w:rsid w:val="002355B1"/>
    <w:rsid w:val="002F74F7"/>
    <w:rsid w:val="00316F9A"/>
    <w:rsid w:val="00366745"/>
    <w:rsid w:val="00394D1C"/>
    <w:rsid w:val="003F2F7E"/>
    <w:rsid w:val="00412657"/>
    <w:rsid w:val="0043118F"/>
    <w:rsid w:val="0044346A"/>
    <w:rsid w:val="004621B1"/>
    <w:rsid w:val="005B6AC3"/>
    <w:rsid w:val="005C5457"/>
    <w:rsid w:val="006A76EA"/>
    <w:rsid w:val="00827ADE"/>
    <w:rsid w:val="00850030"/>
    <w:rsid w:val="008663A8"/>
    <w:rsid w:val="00875993"/>
    <w:rsid w:val="009049D1"/>
    <w:rsid w:val="009C4B2C"/>
    <w:rsid w:val="009D1D3F"/>
    <w:rsid w:val="00A52FE1"/>
    <w:rsid w:val="00A817E7"/>
    <w:rsid w:val="00A82D29"/>
    <w:rsid w:val="00AE2F13"/>
    <w:rsid w:val="00B30AE2"/>
    <w:rsid w:val="00B9312C"/>
    <w:rsid w:val="00C64152"/>
    <w:rsid w:val="00C70764"/>
    <w:rsid w:val="00C7534D"/>
    <w:rsid w:val="00CA779E"/>
    <w:rsid w:val="00CE2A62"/>
    <w:rsid w:val="00DA555E"/>
    <w:rsid w:val="00DA6042"/>
    <w:rsid w:val="00DB7A70"/>
    <w:rsid w:val="00ED3076"/>
    <w:rsid w:val="00F26179"/>
    <w:rsid w:val="00FB55B5"/>
    <w:rsid w:val="00FF460C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5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5AF"/>
  </w:style>
  <w:style w:type="paragraph" w:styleId="Piedepgina">
    <w:name w:val="footer"/>
    <w:basedOn w:val="Normal"/>
    <w:link w:val="PiedepginaCar"/>
    <w:uiPriority w:val="99"/>
    <w:unhideWhenUsed/>
    <w:rsid w:val="000D35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5AF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0D35AF"/>
    <w:pPr>
      <w:ind w:left="720"/>
      <w:contextualSpacing/>
    </w:pPr>
    <w:rPr>
      <w:rFonts w:ascii="Arial" w:hAnsi="Arial" w:cs="Arial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0D35AF"/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0D35AF"/>
    <w:rPr>
      <w:color w:val="0000FF" w:themeColor="hyperlink"/>
      <w:u w:val="single"/>
    </w:rPr>
  </w:style>
  <w:style w:type="paragraph" w:customStyle="1" w:styleId="Cuerpo">
    <w:name w:val="Cuerpo"/>
    <w:rsid w:val="00FF4E26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5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5AF"/>
  </w:style>
  <w:style w:type="paragraph" w:styleId="Piedepgina">
    <w:name w:val="footer"/>
    <w:basedOn w:val="Normal"/>
    <w:link w:val="PiedepginaCar"/>
    <w:uiPriority w:val="99"/>
    <w:unhideWhenUsed/>
    <w:rsid w:val="000D35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5AF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0D35AF"/>
    <w:pPr>
      <w:ind w:left="720"/>
      <w:contextualSpacing/>
    </w:pPr>
    <w:rPr>
      <w:rFonts w:ascii="Arial" w:hAnsi="Arial" w:cs="Arial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0D35AF"/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0D35AF"/>
    <w:rPr>
      <w:color w:val="0000FF" w:themeColor="hyperlink"/>
      <w:u w:val="single"/>
    </w:rPr>
  </w:style>
  <w:style w:type="paragraph" w:customStyle="1" w:styleId="Cuerpo">
    <w:name w:val="Cuerpo"/>
    <w:rsid w:val="00FF4E26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Rogelio Alberto Ruiz Alemán</cp:lastModifiedBy>
  <cp:revision>35</cp:revision>
  <cp:lastPrinted>2021-08-25T19:56:00Z</cp:lastPrinted>
  <dcterms:created xsi:type="dcterms:W3CDTF">2021-08-25T16:04:00Z</dcterms:created>
  <dcterms:modified xsi:type="dcterms:W3CDTF">2021-08-25T19:56:00Z</dcterms:modified>
</cp:coreProperties>
</file>