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F01A" w14:textId="77777777" w:rsidR="003579F2" w:rsidRPr="0040358B" w:rsidRDefault="00ED3670" w:rsidP="0040358B">
      <w:pPr>
        <w:spacing w:after="0" w:line="240" w:lineRule="atLeast"/>
        <w:rPr>
          <w:rFonts w:ascii="Montserrat Light" w:hAnsi="Montserrat Light"/>
          <w:sz w:val="24"/>
          <w:szCs w:val="24"/>
        </w:rPr>
      </w:pPr>
    </w:p>
    <w:p w14:paraId="06EED8F6" w14:textId="77777777" w:rsidR="0040358B" w:rsidRPr="0040358B" w:rsidRDefault="0040358B" w:rsidP="0040358B">
      <w:pPr>
        <w:spacing w:after="0" w:line="240" w:lineRule="atLeast"/>
        <w:rPr>
          <w:rFonts w:ascii="Montserrat Light" w:hAnsi="Montserrat Light"/>
          <w:sz w:val="24"/>
          <w:szCs w:val="24"/>
        </w:rPr>
      </w:pPr>
    </w:p>
    <w:p w14:paraId="1405FBBC" w14:textId="77777777" w:rsidR="0040358B" w:rsidRDefault="0040358B" w:rsidP="0040358B">
      <w:pPr>
        <w:spacing w:after="0" w:line="240" w:lineRule="atLeast"/>
        <w:jc w:val="right"/>
        <w:rPr>
          <w:rFonts w:ascii="Montserrat Light" w:hAnsi="Montserrat Light"/>
          <w:sz w:val="24"/>
          <w:szCs w:val="24"/>
        </w:rPr>
      </w:pPr>
      <w:r w:rsidRPr="0040358B">
        <w:rPr>
          <w:rFonts w:ascii="Montserrat Light" w:hAnsi="Montserrat Light"/>
          <w:sz w:val="24"/>
          <w:szCs w:val="24"/>
        </w:rPr>
        <w:t>Ciudad de México, viernes 21 de agosto de 2020</w:t>
      </w:r>
    </w:p>
    <w:p w14:paraId="44970EC6" w14:textId="77777777" w:rsidR="0040358B" w:rsidRDefault="0040358B" w:rsidP="0040358B">
      <w:pPr>
        <w:spacing w:after="0" w:line="240" w:lineRule="atLeast"/>
        <w:jc w:val="right"/>
        <w:rPr>
          <w:rFonts w:ascii="Montserrat Light" w:hAnsi="Montserrat Light"/>
          <w:sz w:val="24"/>
          <w:szCs w:val="24"/>
        </w:rPr>
      </w:pPr>
    </w:p>
    <w:p w14:paraId="721E9399" w14:textId="77777777" w:rsidR="0040358B" w:rsidRDefault="0040358B" w:rsidP="0040358B">
      <w:pPr>
        <w:spacing w:after="0" w:line="240" w:lineRule="atLeast"/>
        <w:jc w:val="center"/>
        <w:rPr>
          <w:rFonts w:ascii="Montserrat Light" w:hAnsi="Montserrat Light"/>
          <w:b/>
          <w:sz w:val="36"/>
          <w:szCs w:val="24"/>
        </w:rPr>
      </w:pPr>
      <w:r w:rsidRPr="0040358B">
        <w:rPr>
          <w:rFonts w:ascii="Montserrat Light" w:hAnsi="Montserrat Light"/>
          <w:b/>
          <w:sz w:val="36"/>
          <w:szCs w:val="24"/>
        </w:rPr>
        <w:t>BOLETÍN DE PRENSA</w:t>
      </w:r>
      <w:bookmarkStart w:id="0" w:name="_GoBack"/>
      <w:bookmarkEnd w:id="0"/>
    </w:p>
    <w:p w14:paraId="1A115456" w14:textId="77777777" w:rsidR="0040358B" w:rsidRDefault="0040358B" w:rsidP="0040358B">
      <w:pPr>
        <w:spacing w:after="0" w:line="240" w:lineRule="atLeast"/>
        <w:jc w:val="both"/>
        <w:rPr>
          <w:rFonts w:ascii="Montserrat Light" w:hAnsi="Montserrat Light"/>
          <w:sz w:val="24"/>
          <w:szCs w:val="24"/>
        </w:rPr>
      </w:pPr>
    </w:p>
    <w:p w14:paraId="25DD358B" w14:textId="77777777" w:rsidR="00362DE9" w:rsidRPr="00E45743" w:rsidRDefault="00E45743" w:rsidP="00362DE9">
      <w:pPr>
        <w:spacing w:after="0" w:line="240" w:lineRule="atLeast"/>
        <w:jc w:val="center"/>
        <w:rPr>
          <w:rFonts w:ascii="Montserrat Light" w:hAnsi="Montserrat Light"/>
          <w:b/>
          <w:sz w:val="28"/>
          <w:szCs w:val="24"/>
        </w:rPr>
      </w:pPr>
      <w:r w:rsidRPr="00E45743">
        <w:rPr>
          <w:rFonts w:ascii="Montserrat Light" w:hAnsi="Montserrat Light"/>
          <w:b/>
          <w:sz w:val="28"/>
          <w:szCs w:val="24"/>
        </w:rPr>
        <w:t xml:space="preserve">Secretaría de Cultura e IMSS reconocen trabajo del personal médico hospedado en </w:t>
      </w:r>
      <w:r w:rsidR="001601E5">
        <w:rPr>
          <w:rFonts w:ascii="Montserrat Light" w:hAnsi="Montserrat Light"/>
          <w:b/>
          <w:sz w:val="28"/>
          <w:szCs w:val="24"/>
        </w:rPr>
        <w:t>Complejo</w:t>
      </w:r>
      <w:r w:rsidRPr="00E45743">
        <w:rPr>
          <w:rFonts w:ascii="Montserrat Light" w:hAnsi="Montserrat Light"/>
          <w:b/>
          <w:sz w:val="28"/>
          <w:szCs w:val="24"/>
        </w:rPr>
        <w:t xml:space="preserve"> Cultural Los Pinos</w:t>
      </w:r>
    </w:p>
    <w:p w14:paraId="325BE838" w14:textId="77777777" w:rsidR="000B4A6A" w:rsidRDefault="000B4A6A" w:rsidP="000B4A6A">
      <w:pPr>
        <w:spacing w:after="0" w:line="240" w:lineRule="atLeast"/>
        <w:jc w:val="both"/>
        <w:rPr>
          <w:rFonts w:ascii="Montserrat Light" w:hAnsi="Montserrat Light"/>
          <w:sz w:val="24"/>
          <w:szCs w:val="24"/>
        </w:rPr>
      </w:pPr>
    </w:p>
    <w:p w14:paraId="0AE87434" w14:textId="77777777" w:rsidR="00E45743" w:rsidRPr="00E45743" w:rsidRDefault="00E45743" w:rsidP="00E45743">
      <w:pPr>
        <w:pStyle w:val="Prrafodelista"/>
        <w:numPr>
          <w:ilvl w:val="0"/>
          <w:numId w:val="1"/>
        </w:numPr>
        <w:spacing w:after="0" w:line="240" w:lineRule="atLeast"/>
        <w:jc w:val="both"/>
        <w:rPr>
          <w:rFonts w:ascii="Montserrat Light" w:hAnsi="Montserrat Light"/>
          <w:b/>
          <w:szCs w:val="24"/>
        </w:rPr>
      </w:pPr>
      <w:r w:rsidRPr="00E45743">
        <w:rPr>
          <w:rFonts w:ascii="Montserrat Light" w:hAnsi="Montserrat Light"/>
          <w:b/>
          <w:szCs w:val="24"/>
        </w:rPr>
        <w:t>El director del Seguro Social, Zoé Robledo, señaló que el trabajo del personal de limpieza y desinfección fue fundamental para evitar contagios de COVID-19.</w:t>
      </w:r>
    </w:p>
    <w:p w14:paraId="12BEA9CA" w14:textId="77777777" w:rsidR="00E45743" w:rsidRPr="00CE2C95" w:rsidRDefault="00943913" w:rsidP="00E45743">
      <w:pPr>
        <w:pStyle w:val="Prrafodelista"/>
        <w:numPr>
          <w:ilvl w:val="0"/>
          <w:numId w:val="1"/>
        </w:numPr>
        <w:spacing w:after="0" w:line="240" w:lineRule="atLeast"/>
        <w:jc w:val="both"/>
        <w:rPr>
          <w:rFonts w:ascii="Montserrat Light" w:hAnsi="Montserrat Light"/>
          <w:b/>
          <w:sz w:val="24"/>
          <w:szCs w:val="24"/>
        </w:rPr>
      </w:pPr>
      <w:r w:rsidRPr="00CE2C95">
        <w:rPr>
          <w:rFonts w:ascii="Montserrat Light" w:hAnsi="Montserrat Light"/>
          <w:b/>
          <w:sz w:val="24"/>
          <w:szCs w:val="24"/>
        </w:rPr>
        <w:t>Esta iniciativa es una muestra del proyecto común con el que se rige el Gobierno de México, afirmó Alejandra Frausto, secretaria de Cultura.</w:t>
      </w:r>
    </w:p>
    <w:p w14:paraId="37845505" w14:textId="77777777" w:rsidR="00E45743" w:rsidRDefault="00E45743" w:rsidP="000B4A6A">
      <w:pPr>
        <w:spacing w:after="0" w:line="240" w:lineRule="atLeast"/>
        <w:jc w:val="both"/>
        <w:rPr>
          <w:rFonts w:ascii="Montserrat Light" w:hAnsi="Montserrat Light"/>
          <w:sz w:val="24"/>
          <w:szCs w:val="24"/>
        </w:rPr>
      </w:pPr>
    </w:p>
    <w:p w14:paraId="6ABE61DA" w14:textId="77777777" w:rsidR="008F26C3" w:rsidRDefault="008F26C3" w:rsidP="008F26C3">
      <w:pPr>
        <w:spacing w:after="0" w:line="240" w:lineRule="atLeast"/>
        <w:jc w:val="both"/>
        <w:rPr>
          <w:rFonts w:ascii="Montserrat Light" w:hAnsi="Montserrat Light"/>
          <w:sz w:val="24"/>
          <w:szCs w:val="24"/>
        </w:rPr>
      </w:pPr>
      <w:r w:rsidRPr="00CE2C95">
        <w:rPr>
          <w:rFonts w:ascii="Montserrat Light" w:hAnsi="Montserrat Light"/>
          <w:sz w:val="24"/>
          <w:szCs w:val="24"/>
        </w:rPr>
        <w:t>La secretaria de Cultura</w:t>
      </w:r>
      <w:r w:rsidR="001B07FB" w:rsidRPr="00CE2C95">
        <w:rPr>
          <w:rFonts w:ascii="Montserrat Light" w:hAnsi="Montserrat Light"/>
          <w:sz w:val="24"/>
          <w:szCs w:val="24"/>
        </w:rPr>
        <w:t xml:space="preserve"> del Gobierno de México</w:t>
      </w:r>
      <w:r w:rsidRPr="00CE2C95">
        <w:rPr>
          <w:rFonts w:ascii="Montserrat Light" w:hAnsi="Montserrat Light"/>
          <w:sz w:val="24"/>
          <w:szCs w:val="24"/>
        </w:rPr>
        <w:t>, Alejandra Frausto Guerrero, y el director general del Instituto Mexicano del Seguro Social (IMSS), Zoé Robledo, reconocieron al</w:t>
      </w:r>
      <w:r w:rsidR="008A09E5" w:rsidRPr="00CE2C95">
        <w:rPr>
          <w:rFonts w:ascii="Montserrat Light" w:hAnsi="Montserrat Light"/>
          <w:sz w:val="24"/>
          <w:szCs w:val="24"/>
        </w:rPr>
        <w:t xml:space="preserve"> personal de salud que </w:t>
      </w:r>
      <w:r w:rsidRPr="00CE2C95">
        <w:rPr>
          <w:rFonts w:ascii="Montserrat Light" w:hAnsi="Montserrat Light"/>
          <w:sz w:val="24"/>
          <w:szCs w:val="24"/>
        </w:rPr>
        <w:t>se</w:t>
      </w:r>
      <w:r w:rsidR="008A09E5" w:rsidRPr="00CE2C95">
        <w:rPr>
          <w:rFonts w:ascii="Montserrat Light" w:hAnsi="Montserrat Light"/>
          <w:sz w:val="24"/>
          <w:szCs w:val="24"/>
        </w:rPr>
        <w:t xml:space="preserve"> ha hospedado por cuatro meses </w:t>
      </w:r>
      <w:r w:rsidRPr="00CE2C95">
        <w:rPr>
          <w:rFonts w:ascii="Montserrat Light" w:hAnsi="Montserrat Light"/>
          <w:sz w:val="24"/>
          <w:szCs w:val="24"/>
        </w:rPr>
        <w:t>en el Complejo Cultural Los Pinos</w:t>
      </w:r>
      <w:r w:rsidR="008A09E5" w:rsidRPr="00CE2C95">
        <w:rPr>
          <w:rFonts w:ascii="Montserrat Light" w:hAnsi="Montserrat Light"/>
          <w:sz w:val="24"/>
          <w:szCs w:val="24"/>
        </w:rPr>
        <w:t xml:space="preserve"> y que atienden la emergencia sanitaria por COVID-19</w:t>
      </w:r>
      <w:r w:rsidRPr="00CE2C95">
        <w:rPr>
          <w:rFonts w:ascii="Montserrat Light" w:hAnsi="Montserrat Light"/>
          <w:sz w:val="24"/>
          <w:szCs w:val="24"/>
        </w:rPr>
        <w:t>.</w:t>
      </w:r>
    </w:p>
    <w:p w14:paraId="24BCDB83" w14:textId="77777777" w:rsidR="008F26C3" w:rsidRDefault="008F26C3" w:rsidP="008F26C3">
      <w:pPr>
        <w:spacing w:after="0" w:line="240" w:lineRule="atLeast"/>
        <w:jc w:val="both"/>
        <w:rPr>
          <w:rFonts w:ascii="Montserrat Light" w:hAnsi="Montserrat Light"/>
          <w:sz w:val="24"/>
          <w:szCs w:val="24"/>
        </w:rPr>
      </w:pPr>
    </w:p>
    <w:p w14:paraId="290A3366" w14:textId="0C84A73B" w:rsidR="00DF76F3" w:rsidRDefault="00B06EFD" w:rsidP="008F26C3">
      <w:pPr>
        <w:spacing w:after="0" w:line="240" w:lineRule="atLeast"/>
        <w:jc w:val="both"/>
        <w:rPr>
          <w:rFonts w:ascii="Montserrat Light" w:hAnsi="Montserrat Light"/>
          <w:sz w:val="24"/>
          <w:szCs w:val="24"/>
        </w:rPr>
      </w:pPr>
      <w:r w:rsidRPr="00B06EFD">
        <w:rPr>
          <w:rFonts w:ascii="Montserrat Light" w:hAnsi="Montserrat Light"/>
          <w:sz w:val="24"/>
          <w:szCs w:val="24"/>
        </w:rPr>
        <w:t>Desde el pasado 4 de mayo que arrancó la operación de las Residencias Médicas en el Complejo Cultural Los Pinos se han brindado 4 mil 860 noches de hospedaje al personal de salud de los Centros Médicos La Raza y Siglo XXI, de los Hospitales Generales de Zona No. 27 Tlatelolco, No. 194 El Molinito, y Los Venados.</w:t>
      </w:r>
      <w:r w:rsidR="00DF76F3" w:rsidRPr="00DF76F3">
        <w:rPr>
          <w:rFonts w:ascii="Montserrat Light" w:hAnsi="Montserrat Light"/>
          <w:sz w:val="24"/>
          <w:szCs w:val="24"/>
        </w:rPr>
        <w:t xml:space="preserve"> </w:t>
      </w:r>
    </w:p>
    <w:p w14:paraId="0762876E" w14:textId="77777777" w:rsidR="00DF76F3" w:rsidRDefault="00DF76F3" w:rsidP="008F26C3">
      <w:pPr>
        <w:spacing w:after="0" w:line="240" w:lineRule="atLeast"/>
        <w:jc w:val="both"/>
        <w:rPr>
          <w:rFonts w:ascii="Montserrat Light" w:hAnsi="Montserrat Light"/>
          <w:sz w:val="24"/>
          <w:szCs w:val="24"/>
        </w:rPr>
      </w:pPr>
    </w:p>
    <w:p w14:paraId="7C3DF8F8" w14:textId="52396A04" w:rsidR="001B07FB" w:rsidRPr="00CE2C95" w:rsidRDefault="008F26C3" w:rsidP="008F26C3">
      <w:pPr>
        <w:spacing w:after="0" w:line="240" w:lineRule="atLeast"/>
        <w:jc w:val="both"/>
        <w:rPr>
          <w:rFonts w:ascii="Montserrat Light" w:hAnsi="Montserrat Light"/>
          <w:sz w:val="24"/>
          <w:szCs w:val="24"/>
        </w:rPr>
      </w:pPr>
      <w:r w:rsidRPr="00CE2C95">
        <w:rPr>
          <w:rFonts w:ascii="Montserrat Light" w:hAnsi="Montserrat Light"/>
          <w:sz w:val="24"/>
          <w:szCs w:val="24"/>
        </w:rPr>
        <w:t xml:space="preserve">Durante un recorrido por este espacio, </w:t>
      </w:r>
      <w:r w:rsidR="001B07FB" w:rsidRPr="00CE2C95">
        <w:rPr>
          <w:rFonts w:ascii="Montserrat Light" w:hAnsi="Montserrat Light"/>
          <w:sz w:val="24"/>
          <w:szCs w:val="24"/>
        </w:rPr>
        <w:t xml:space="preserve">Alejandra Frausto destacó que Los Pinos, que se convirtió de la Residencia Oficial en la Casa del Pueblo, mostró su vocación como vivienda, ahora para servidores públicos de primera. </w:t>
      </w:r>
    </w:p>
    <w:p w14:paraId="70852DC3" w14:textId="77777777" w:rsidR="001B07FB" w:rsidRPr="00CE2C95" w:rsidRDefault="001B07FB" w:rsidP="001B07FB">
      <w:pPr>
        <w:spacing w:after="0" w:line="240" w:lineRule="atLeast"/>
        <w:jc w:val="both"/>
        <w:rPr>
          <w:rFonts w:ascii="Montserrat Light" w:hAnsi="Montserrat Light"/>
          <w:sz w:val="24"/>
          <w:szCs w:val="24"/>
        </w:rPr>
      </w:pPr>
    </w:p>
    <w:p w14:paraId="403992CB" w14:textId="77777777" w:rsidR="001B07FB" w:rsidRPr="00CE2C95" w:rsidRDefault="001B07FB" w:rsidP="001B07FB">
      <w:pPr>
        <w:spacing w:after="0" w:line="240" w:lineRule="atLeast"/>
        <w:jc w:val="both"/>
        <w:rPr>
          <w:rFonts w:ascii="Montserrat Light" w:hAnsi="Montserrat Light"/>
          <w:sz w:val="24"/>
          <w:szCs w:val="24"/>
        </w:rPr>
      </w:pPr>
      <w:r w:rsidRPr="00CE2C95">
        <w:rPr>
          <w:rFonts w:ascii="Montserrat Light" w:hAnsi="Montserrat Light"/>
          <w:sz w:val="24"/>
          <w:szCs w:val="24"/>
        </w:rPr>
        <w:t xml:space="preserve">“Ustedes han usado estos pasillos como servidoras públicas, como servidores públicos de primera, sin distinción. Es un ejemplo de lo que ha dicho el Presidente (Andrés Manuel López Obrador), hagamos proyecto común. Eso es México, entre todos, cómo no vamos a salir adelante, claro que podemos”. </w:t>
      </w:r>
    </w:p>
    <w:p w14:paraId="7BC14072" w14:textId="77777777" w:rsidR="001B07FB" w:rsidRPr="00CE2C95" w:rsidRDefault="001B07FB" w:rsidP="001B07FB">
      <w:pPr>
        <w:spacing w:after="0" w:line="240" w:lineRule="atLeast"/>
        <w:jc w:val="both"/>
        <w:rPr>
          <w:rFonts w:ascii="Montserrat Light" w:hAnsi="Montserrat Light"/>
          <w:sz w:val="24"/>
          <w:szCs w:val="24"/>
        </w:rPr>
      </w:pPr>
    </w:p>
    <w:p w14:paraId="3FD2594A" w14:textId="77777777" w:rsidR="001B07FB" w:rsidRPr="00CE2C95" w:rsidRDefault="001B07FB" w:rsidP="001B07FB">
      <w:pPr>
        <w:spacing w:after="0" w:line="240" w:lineRule="atLeast"/>
        <w:jc w:val="both"/>
        <w:rPr>
          <w:rFonts w:ascii="Montserrat Light" w:hAnsi="Montserrat Light"/>
          <w:sz w:val="24"/>
          <w:szCs w:val="24"/>
        </w:rPr>
      </w:pPr>
      <w:r w:rsidRPr="00CE2C95">
        <w:rPr>
          <w:rFonts w:ascii="Montserrat Light" w:hAnsi="Montserrat Light"/>
          <w:sz w:val="24"/>
          <w:szCs w:val="24"/>
        </w:rPr>
        <w:t xml:space="preserve">Recordó que </w:t>
      </w:r>
      <w:r w:rsidR="00943913" w:rsidRPr="00CE2C95">
        <w:rPr>
          <w:rFonts w:ascii="Montserrat Light" w:hAnsi="Montserrat Light"/>
          <w:sz w:val="24"/>
          <w:szCs w:val="24"/>
        </w:rPr>
        <w:t xml:space="preserve">como muestra del poder de la cultura, </w:t>
      </w:r>
      <w:r w:rsidRPr="00CE2C95">
        <w:rPr>
          <w:rFonts w:ascii="Montserrat Light" w:hAnsi="Montserrat Light"/>
          <w:sz w:val="24"/>
          <w:szCs w:val="24"/>
        </w:rPr>
        <w:t xml:space="preserve">Los Pinos es ahora un complejo cultural que, una vez que las condiciones sanitarias lo permitan, reabrirá sus puertas para que el pueblo de México lo pueda visitar y </w:t>
      </w:r>
      <w:r w:rsidRPr="00CE2C95">
        <w:rPr>
          <w:rFonts w:ascii="Montserrat Light" w:hAnsi="Montserrat Light"/>
          <w:sz w:val="24"/>
          <w:szCs w:val="24"/>
        </w:rPr>
        <w:lastRenderedPageBreak/>
        <w:t>disfrutar de lo mejor del arte y la cultura</w:t>
      </w:r>
      <w:r w:rsidR="00943913" w:rsidRPr="00CE2C95">
        <w:rPr>
          <w:rFonts w:ascii="Montserrat Light" w:hAnsi="Montserrat Light"/>
          <w:sz w:val="24"/>
          <w:szCs w:val="24"/>
        </w:rPr>
        <w:t>, e invitó al personal del IMSS a volver, ahora de visita</w:t>
      </w:r>
      <w:r w:rsidRPr="00CE2C95">
        <w:rPr>
          <w:rFonts w:ascii="Montserrat Light" w:hAnsi="Montserrat Light"/>
          <w:sz w:val="24"/>
          <w:szCs w:val="24"/>
        </w:rPr>
        <w:t xml:space="preserve">. </w:t>
      </w:r>
    </w:p>
    <w:p w14:paraId="03B839BD" w14:textId="77777777" w:rsidR="001B07FB" w:rsidRPr="00CE2C95" w:rsidRDefault="001B07FB" w:rsidP="001B07FB">
      <w:pPr>
        <w:spacing w:after="0" w:line="240" w:lineRule="atLeast"/>
        <w:jc w:val="both"/>
        <w:rPr>
          <w:rFonts w:ascii="Montserrat Light" w:hAnsi="Montserrat Light"/>
          <w:sz w:val="24"/>
          <w:szCs w:val="24"/>
        </w:rPr>
      </w:pPr>
    </w:p>
    <w:p w14:paraId="4D8BB092" w14:textId="77777777" w:rsidR="001B07FB" w:rsidRPr="00CE2C95" w:rsidRDefault="001B07FB" w:rsidP="001B07FB">
      <w:pPr>
        <w:spacing w:after="0" w:line="240" w:lineRule="atLeast"/>
        <w:jc w:val="both"/>
        <w:rPr>
          <w:rFonts w:ascii="Montserrat Light" w:hAnsi="Montserrat Light"/>
          <w:sz w:val="24"/>
          <w:szCs w:val="24"/>
        </w:rPr>
      </w:pPr>
      <w:r w:rsidRPr="00CE2C95">
        <w:rPr>
          <w:rFonts w:ascii="Montserrat Light" w:hAnsi="Montserrat Light"/>
          <w:sz w:val="24"/>
          <w:szCs w:val="24"/>
        </w:rPr>
        <w:t>“Cuando tengamos la oportunidad de abrir, para nosotros también volver a la vida cultura, recibirlos, que vengan con sus familias y que les cuenten, ‘No solamente las familias presidenciales que vivieron aquí, aquí viví yo’. Este espacio los va a recibir con música, con cine, en estos extraordinarios jardines”, comentó.</w:t>
      </w:r>
    </w:p>
    <w:p w14:paraId="0301B1A0" w14:textId="77777777" w:rsidR="001B07FB" w:rsidRPr="00CE2C95" w:rsidRDefault="001B07FB" w:rsidP="008F26C3">
      <w:pPr>
        <w:spacing w:after="0" w:line="240" w:lineRule="atLeast"/>
        <w:jc w:val="both"/>
        <w:rPr>
          <w:rFonts w:ascii="Montserrat Light" w:hAnsi="Montserrat Light"/>
          <w:sz w:val="24"/>
          <w:szCs w:val="24"/>
        </w:rPr>
      </w:pPr>
    </w:p>
    <w:p w14:paraId="7307FFC5" w14:textId="77777777" w:rsidR="00943913" w:rsidRPr="00CE2C95" w:rsidRDefault="001B07FB" w:rsidP="008F26C3">
      <w:pPr>
        <w:spacing w:after="0" w:line="240" w:lineRule="atLeast"/>
        <w:jc w:val="both"/>
        <w:rPr>
          <w:rFonts w:ascii="Montserrat Light" w:hAnsi="Montserrat Light"/>
          <w:sz w:val="24"/>
          <w:szCs w:val="24"/>
        </w:rPr>
      </w:pPr>
      <w:r w:rsidRPr="00CE2C95">
        <w:rPr>
          <w:rFonts w:ascii="Montserrat Light" w:hAnsi="Montserrat Light"/>
          <w:sz w:val="24"/>
          <w:szCs w:val="24"/>
        </w:rPr>
        <w:t xml:space="preserve">En su oportunidad, </w:t>
      </w:r>
      <w:r w:rsidR="00943913" w:rsidRPr="00CE2C95">
        <w:rPr>
          <w:rFonts w:ascii="Montserrat Light" w:hAnsi="Montserrat Light"/>
          <w:sz w:val="24"/>
          <w:szCs w:val="24"/>
        </w:rPr>
        <w:t>Zoé Robledo destacó que la Secretaría de Cultura y el IMSS construyeron juntos una historia, por lo que agradeció a Alejandra Frausto Guerrero el interés y empeño que puso a este proyecto desde su planeación.</w:t>
      </w:r>
    </w:p>
    <w:p w14:paraId="14EC0EB3" w14:textId="77777777" w:rsidR="00943913" w:rsidRPr="00CE2C95" w:rsidRDefault="00943913" w:rsidP="008F26C3">
      <w:pPr>
        <w:spacing w:after="0" w:line="240" w:lineRule="atLeast"/>
        <w:jc w:val="both"/>
        <w:rPr>
          <w:rFonts w:ascii="Montserrat Light" w:hAnsi="Montserrat Light"/>
          <w:sz w:val="24"/>
          <w:szCs w:val="24"/>
        </w:rPr>
      </w:pPr>
    </w:p>
    <w:p w14:paraId="3EFCA33F" w14:textId="77777777" w:rsidR="00943913" w:rsidRPr="00CE2C95" w:rsidRDefault="00943913" w:rsidP="00943913">
      <w:pPr>
        <w:spacing w:after="0" w:line="240" w:lineRule="atLeast"/>
        <w:jc w:val="both"/>
        <w:rPr>
          <w:rFonts w:ascii="Montserrat Light" w:hAnsi="Montserrat Light"/>
          <w:sz w:val="24"/>
          <w:szCs w:val="24"/>
        </w:rPr>
      </w:pPr>
      <w:r w:rsidRPr="00CE2C95">
        <w:rPr>
          <w:rFonts w:ascii="Montserrat Light" w:hAnsi="Montserrat Light"/>
          <w:sz w:val="24"/>
          <w:szCs w:val="24"/>
        </w:rPr>
        <w:t>Agregó que a la fecha no se registró ningún brote por contagio al interior del Complejo Cultural Los Pinos, dadas las medidas estrictas de seguridad sanitaria que se implementaron.</w:t>
      </w:r>
    </w:p>
    <w:p w14:paraId="7D0F86E4" w14:textId="77777777" w:rsidR="00943913" w:rsidRPr="00CE2C95" w:rsidRDefault="00943913" w:rsidP="008F26C3">
      <w:pPr>
        <w:spacing w:after="0" w:line="240" w:lineRule="atLeast"/>
        <w:jc w:val="both"/>
        <w:rPr>
          <w:rFonts w:ascii="Montserrat Light" w:hAnsi="Montserrat Light"/>
          <w:sz w:val="24"/>
          <w:szCs w:val="24"/>
        </w:rPr>
      </w:pPr>
    </w:p>
    <w:p w14:paraId="57B6E551" w14:textId="77777777" w:rsidR="00943913" w:rsidRPr="00CE2C95" w:rsidRDefault="00943913" w:rsidP="00943913">
      <w:pPr>
        <w:spacing w:after="0" w:line="240" w:lineRule="atLeast"/>
        <w:jc w:val="both"/>
        <w:rPr>
          <w:rFonts w:ascii="Montserrat Light" w:hAnsi="Montserrat Light"/>
          <w:sz w:val="24"/>
          <w:szCs w:val="24"/>
        </w:rPr>
      </w:pPr>
      <w:r w:rsidRPr="00CE2C95">
        <w:rPr>
          <w:rFonts w:ascii="Montserrat Light" w:hAnsi="Montserrat Light"/>
          <w:sz w:val="24"/>
          <w:szCs w:val="24"/>
        </w:rPr>
        <w:t>Al dirigir unas palabras a los presentes, el director del IMS recordó que en el lugar donde se ubican Los Pinos se perdió una batalla en 1847, pero hoy se libra otra que “estamos ganando, nos ha costado también muchísimo, pero vamos bien”, afirmó.</w:t>
      </w:r>
    </w:p>
    <w:p w14:paraId="1E884472" w14:textId="77777777" w:rsidR="00943913" w:rsidRPr="00CE2C95" w:rsidRDefault="00943913" w:rsidP="008F26C3">
      <w:pPr>
        <w:spacing w:after="0" w:line="240" w:lineRule="atLeast"/>
        <w:jc w:val="both"/>
        <w:rPr>
          <w:rFonts w:ascii="Montserrat Light" w:hAnsi="Montserrat Light"/>
          <w:sz w:val="24"/>
          <w:szCs w:val="24"/>
        </w:rPr>
      </w:pPr>
    </w:p>
    <w:p w14:paraId="7543FF05" w14:textId="2D557CA5" w:rsidR="008A09E5" w:rsidRPr="00CE2C95" w:rsidRDefault="00DF76F3" w:rsidP="008A09E5">
      <w:pPr>
        <w:spacing w:after="0" w:line="240" w:lineRule="atLeast"/>
        <w:jc w:val="both"/>
        <w:rPr>
          <w:rFonts w:ascii="Montserrat Light" w:hAnsi="Montserrat Light"/>
          <w:sz w:val="24"/>
          <w:szCs w:val="24"/>
        </w:rPr>
      </w:pPr>
      <w:r>
        <w:rPr>
          <w:rFonts w:ascii="Montserrat Light" w:hAnsi="Montserrat Light"/>
          <w:sz w:val="24"/>
          <w:szCs w:val="24"/>
        </w:rPr>
        <w:t>Dijo que g</w:t>
      </w:r>
      <w:r w:rsidR="008A09E5" w:rsidRPr="00CE2C95">
        <w:rPr>
          <w:rFonts w:ascii="Montserrat Light" w:hAnsi="Montserrat Light"/>
          <w:sz w:val="24"/>
          <w:szCs w:val="24"/>
        </w:rPr>
        <w:t xml:space="preserve">racias a esta iniciativa conjunta entre la Secretaría de Cultura y el IMSS también se proporcionó transporte para trasladar </w:t>
      </w:r>
      <w:r w:rsidR="00943913" w:rsidRPr="00CE2C95">
        <w:rPr>
          <w:rFonts w:ascii="Montserrat Light" w:hAnsi="Montserrat Light"/>
          <w:sz w:val="24"/>
          <w:szCs w:val="24"/>
        </w:rPr>
        <w:t xml:space="preserve">a médicos y enfermeras </w:t>
      </w:r>
      <w:r w:rsidR="008A09E5" w:rsidRPr="00CE2C95">
        <w:rPr>
          <w:rFonts w:ascii="Montserrat Light" w:hAnsi="Montserrat Light"/>
          <w:sz w:val="24"/>
          <w:szCs w:val="24"/>
        </w:rPr>
        <w:t xml:space="preserve">a su centro laboral y de regreso al Complejo Cultural Los Pinos, </w:t>
      </w:r>
      <w:r w:rsidR="00943913" w:rsidRPr="00CE2C95">
        <w:rPr>
          <w:rFonts w:ascii="Montserrat Light" w:hAnsi="Montserrat Light"/>
          <w:sz w:val="24"/>
          <w:szCs w:val="24"/>
        </w:rPr>
        <w:t xml:space="preserve">con </w:t>
      </w:r>
      <w:r w:rsidR="008A09E5" w:rsidRPr="00CE2C95">
        <w:rPr>
          <w:rFonts w:ascii="Montserrat Light" w:hAnsi="Montserrat Light"/>
          <w:sz w:val="24"/>
          <w:szCs w:val="24"/>
        </w:rPr>
        <w:t>cuatro unidades que realizaron 436 viajes.</w:t>
      </w:r>
    </w:p>
    <w:p w14:paraId="4C9B554E" w14:textId="77777777" w:rsidR="000B4A6A" w:rsidRPr="00CE2C95" w:rsidRDefault="000B4A6A" w:rsidP="000B4A6A">
      <w:pPr>
        <w:spacing w:after="0" w:line="240" w:lineRule="atLeast"/>
        <w:jc w:val="both"/>
        <w:rPr>
          <w:rFonts w:ascii="Montserrat Light" w:hAnsi="Montserrat Light"/>
          <w:b/>
          <w:sz w:val="24"/>
          <w:szCs w:val="24"/>
        </w:rPr>
      </w:pPr>
    </w:p>
    <w:p w14:paraId="7E248027" w14:textId="77777777" w:rsidR="000B4A6A" w:rsidRPr="00CE2C95" w:rsidRDefault="00943913" w:rsidP="000B4A6A">
      <w:pPr>
        <w:spacing w:after="0" w:line="240" w:lineRule="atLeast"/>
        <w:jc w:val="both"/>
        <w:rPr>
          <w:rFonts w:ascii="Montserrat Light" w:hAnsi="Montserrat Light"/>
          <w:sz w:val="24"/>
          <w:szCs w:val="24"/>
        </w:rPr>
      </w:pPr>
      <w:r w:rsidRPr="00CE2C95">
        <w:rPr>
          <w:rFonts w:ascii="Montserrat Light" w:hAnsi="Montserrat Light"/>
          <w:sz w:val="24"/>
          <w:szCs w:val="24"/>
        </w:rPr>
        <w:t>A</w:t>
      </w:r>
      <w:r w:rsidR="000B4A6A" w:rsidRPr="00CE2C95">
        <w:rPr>
          <w:rFonts w:ascii="Montserrat Light" w:hAnsi="Montserrat Light"/>
          <w:sz w:val="24"/>
          <w:szCs w:val="24"/>
        </w:rPr>
        <w:t xml:space="preserve">demás del hospedaje en un espacio digno para su reposo y seguridad, al finalizar su jornada durante los siete días de la semana el personal </w:t>
      </w:r>
      <w:r w:rsidR="008F26C3" w:rsidRPr="00CE2C95">
        <w:rPr>
          <w:rFonts w:ascii="Montserrat Light" w:hAnsi="Montserrat Light"/>
          <w:sz w:val="24"/>
          <w:szCs w:val="24"/>
        </w:rPr>
        <w:t xml:space="preserve">sanitario </w:t>
      </w:r>
      <w:r w:rsidR="000B4A6A" w:rsidRPr="00CE2C95">
        <w:rPr>
          <w:rFonts w:ascii="Montserrat Light" w:hAnsi="Montserrat Light"/>
          <w:sz w:val="24"/>
          <w:szCs w:val="24"/>
        </w:rPr>
        <w:t>del IMSS recibió 14 mil 580 raciones de alimentos a lo largo de 109 días.</w:t>
      </w:r>
    </w:p>
    <w:p w14:paraId="59554ACF" w14:textId="77777777" w:rsidR="000B4A6A" w:rsidRPr="00CE2C95" w:rsidRDefault="000B4A6A" w:rsidP="000B4A6A">
      <w:pPr>
        <w:spacing w:after="0" w:line="240" w:lineRule="atLeast"/>
        <w:jc w:val="both"/>
        <w:rPr>
          <w:rFonts w:ascii="Montserrat Light" w:hAnsi="Montserrat Light"/>
          <w:sz w:val="24"/>
          <w:szCs w:val="24"/>
        </w:rPr>
      </w:pPr>
    </w:p>
    <w:p w14:paraId="3823BDBE" w14:textId="77777777" w:rsidR="00271095" w:rsidRPr="00CE2C95" w:rsidRDefault="00943913" w:rsidP="000B4A6A">
      <w:pPr>
        <w:spacing w:after="0" w:line="240" w:lineRule="atLeast"/>
        <w:jc w:val="both"/>
        <w:rPr>
          <w:rFonts w:ascii="Montserrat Light" w:hAnsi="Montserrat Light"/>
          <w:sz w:val="24"/>
          <w:szCs w:val="24"/>
        </w:rPr>
      </w:pPr>
      <w:r w:rsidRPr="00CE2C95">
        <w:rPr>
          <w:rFonts w:ascii="Montserrat Light" w:hAnsi="Montserrat Light"/>
          <w:sz w:val="24"/>
          <w:szCs w:val="24"/>
        </w:rPr>
        <w:t>L</w:t>
      </w:r>
      <w:r w:rsidR="000B4A6A" w:rsidRPr="00CE2C95">
        <w:rPr>
          <w:rFonts w:ascii="Montserrat Light" w:hAnsi="Montserrat Light"/>
          <w:sz w:val="24"/>
          <w:szCs w:val="24"/>
        </w:rPr>
        <w:t>as áreas destinadas a los huéspedes del recinto cultural contaron con servicio de limpieza y desinfección</w:t>
      </w:r>
      <w:r w:rsidR="00271095" w:rsidRPr="00CE2C95">
        <w:rPr>
          <w:rFonts w:ascii="Montserrat Light" w:hAnsi="Montserrat Light"/>
          <w:sz w:val="24"/>
          <w:szCs w:val="24"/>
        </w:rPr>
        <w:t xml:space="preserve">, que fue fundamental </w:t>
      </w:r>
      <w:r w:rsidR="008A09E5" w:rsidRPr="00CE2C95">
        <w:rPr>
          <w:rFonts w:ascii="Montserrat Light" w:hAnsi="Montserrat Light"/>
          <w:sz w:val="24"/>
          <w:szCs w:val="24"/>
        </w:rPr>
        <w:t xml:space="preserve">para </w:t>
      </w:r>
      <w:r w:rsidR="00271095" w:rsidRPr="00CE2C95">
        <w:rPr>
          <w:rFonts w:ascii="Montserrat Light" w:hAnsi="Montserrat Light"/>
          <w:sz w:val="24"/>
          <w:szCs w:val="24"/>
        </w:rPr>
        <w:t>evitar contagios</w:t>
      </w:r>
      <w:r w:rsidR="000B4A6A" w:rsidRPr="00CE2C95">
        <w:rPr>
          <w:rFonts w:ascii="Montserrat Light" w:hAnsi="Montserrat Light"/>
          <w:sz w:val="24"/>
          <w:szCs w:val="24"/>
        </w:rPr>
        <w:t xml:space="preserve"> de COVID-19</w:t>
      </w:r>
      <w:r w:rsidR="00271095" w:rsidRPr="00CE2C95">
        <w:rPr>
          <w:rFonts w:ascii="Montserrat Light" w:hAnsi="Montserrat Light"/>
          <w:sz w:val="24"/>
          <w:szCs w:val="24"/>
        </w:rPr>
        <w:t>.</w:t>
      </w:r>
    </w:p>
    <w:p w14:paraId="4E32F3FF" w14:textId="77777777" w:rsidR="00362DE9" w:rsidRPr="00CE2C95" w:rsidRDefault="00362DE9" w:rsidP="000B4A6A">
      <w:pPr>
        <w:spacing w:after="0" w:line="240" w:lineRule="atLeast"/>
        <w:jc w:val="both"/>
        <w:rPr>
          <w:rFonts w:ascii="Montserrat Light" w:hAnsi="Montserrat Light"/>
          <w:sz w:val="24"/>
          <w:szCs w:val="24"/>
        </w:rPr>
      </w:pPr>
    </w:p>
    <w:p w14:paraId="13C74C8A" w14:textId="77777777" w:rsidR="000B4A6A" w:rsidRDefault="00943913" w:rsidP="000B4A6A">
      <w:pPr>
        <w:spacing w:after="0" w:line="240" w:lineRule="atLeast"/>
        <w:jc w:val="both"/>
        <w:rPr>
          <w:rFonts w:ascii="Montserrat Light" w:hAnsi="Montserrat Light"/>
          <w:sz w:val="24"/>
          <w:szCs w:val="24"/>
        </w:rPr>
      </w:pPr>
      <w:r w:rsidRPr="00CE2C95">
        <w:rPr>
          <w:rFonts w:ascii="Montserrat Light" w:hAnsi="Montserrat Light"/>
          <w:sz w:val="24"/>
          <w:szCs w:val="24"/>
        </w:rPr>
        <w:t>O</w:t>
      </w:r>
      <w:r w:rsidR="00271095" w:rsidRPr="00CE2C95">
        <w:rPr>
          <w:rFonts w:ascii="Montserrat Light" w:hAnsi="Montserrat Light"/>
          <w:sz w:val="24"/>
          <w:szCs w:val="24"/>
        </w:rPr>
        <w:t xml:space="preserve">tra de </w:t>
      </w:r>
      <w:r w:rsidR="000B4A6A" w:rsidRPr="00CE2C95">
        <w:rPr>
          <w:rFonts w:ascii="Montserrat Light" w:hAnsi="Montserrat Light"/>
          <w:sz w:val="24"/>
          <w:szCs w:val="24"/>
        </w:rPr>
        <w:t xml:space="preserve">las medidas </w:t>
      </w:r>
      <w:r w:rsidR="00271095" w:rsidRPr="00CE2C95">
        <w:rPr>
          <w:rFonts w:ascii="Montserrat Light" w:hAnsi="Montserrat Light"/>
          <w:sz w:val="24"/>
          <w:szCs w:val="24"/>
        </w:rPr>
        <w:t xml:space="preserve">para prevenir </w:t>
      </w:r>
      <w:r w:rsidR="000B4A6A" w:rsidRPr="00CE2C95">
        <w:rPr>
          <w:rFonts w:ascii="Montserrat Light" w:hAnsi="Montserrat Light"/>
          <w:sz w:val="24"/>
          <w:szCs w:val="24"/>
        </w:rPr>
        <w:t>contagio</w:t>
      </w:r>
      <w:r w:rsidR="00271095" w:rsidRPr="00CE2C95">
        <w:rPr>
          <w:rFonts w:ascii="Montserrat Light" w:hAnsi="Montserrat Light"/>
          <w:sz w:val="24"/>
          <w:szCs w:val="24"/>
        </w:rPr>
        <w:t>s fue el suministro de</w:t>
      </w:r>
      <w:r w:rsidR="000B4A6A" w:rsidRPr="00CE2C95">
        <w:rPr>
          <w:rFonts w:ascii="Montserrat Light" w:hAnsi="Montserrat Light"/>
          <w:sz w:val="24"/>
          <w:szCs w:val="24"/>
        </w:rPr>
        <w:t xml:space="preserve"> más de 3 mil 510 cubrebocas, 663 batas no quirúrgicas y 95 caretas.</w:t>
      </w:r>
    </w:p>
    <w:p w14:paraId="1DEF4901" w14:textId="77777777" w:rsidR="00807F90" w:rsidRDefault="00807F90" w:rsidP="000B4A6A">
      <w:pPr>
        <w:spacing w:after="0" w:line="240" w:lineRule="atLeast"/>
        <w:jc w:val="both"/>
        <w:rPr>
          <w:rFonts w:ascii="Montserrat Light" w:hAnsi="Montserrat Light"/>
          <w:sz w:val="24"/>
          <w:szCs w:val="24"/>
        </w:rPr>
      </w:pPr>
    </w:p>
    <w:p w14:paraId="7FD07FF4" w14:textId="130E0FB8" w:rsidR="00807F90" w:rsidRDefault="00807F90" w:rsidP="000B4A6A">
      <w:pPr>
        <w:spacing w:after="0" w:line="240" w:lineRule="atLeast"/>
        <w:jc w:val="both"/>
        <w:rPr>
          <w:rFonts w:ascii="Montserrat Light" w:hAnsi="Montserrat Light"/>
          <w:sz w:val="24"/>
          <w:szCs w:val="24"/>
        </w:rPr>
      </w:pPr>
      <w:r>
        <w:rPr>
          <w:rFonts w:ascii="Montserrat Light" w:hAnsi="Montserrat Light"/>
          <w:sz w:val="24"/>
          <w:szCs w:val="24"/>
        </w:rPr>
        <w:t>En el recorrido también participó el doctor Clicerio Coello Garcés, director de Planeación Estratégica Institucional del IMSS.</w:t>
      </w:r>
    </w:p>
    <w:p w14:paraId="61C49DC6" w14:textId="77777777" w:rsidR="00CE2C95" w:rsidRDefault="00CE2C95" w:rsidP="000B4A6A">
      <w:pPr>
        <w:spacing w:after="0" w:line="240" w:lineRule="atLeast"/>
        <w:jc w:val="both"/>
        <w:rPr>
          <w:rFonts w:ascii="Montserrat Light" w:hAnsi="Montserrat Light"/>
          <w:sz w:val="24"/>
          <w:szCs w:val="24"/>
        </w:rPr>
      </w:pPr>
    </w:p>
    <w:p w14:paraId="5FD007DF" w14:textId="6D31C979" w:rsidR="000B4A6A" w:rsidRPr="000B4A6A" w:rsidRDefault="00CE2C95" w:rsidP="00DF76F3">
      <w:pPr>
        <w:spacing w:after="0" w:line="240" w:lineRule="atLeast"/>
        <w:jc w:val="center"/>
        <w:rPr>
          <w:rFonts w:ascii="Montserrat Light" w:hAnsi="Montserrat Light"/>
          <w:sz w:val="24"/>
          <w:szCs w:val="24"/>
        </w:rPr>
      </w:pPr>
      <w:r>
        <w:rPr>
          <w:rFonts w:ascii="Montserrat Light" w:hAnsi="Montserrat Light"/>
          <w:b/>
          <w:sz w:val="24"/>
          <w:szCs w:val="24"/>
        </w:rPr>
        <w:t>---o0o---</w:t>
      </w:r>
    </w:p>
    <w:sectPr w:rsidR="000B4A6A" w:rsidRPr="000B4A6A" w:rsidSect="001B07FB">
      <w:headerReference w:type="default" r:id="rId8"/>
      <w:footerReference w:type="default" r:id="rId9"/>
      <w:pgSz w:w="12240" w:h="15840"/>
      <w:pgMar w:top="1417" w:right="1701" w:bottom="1417" w:left="1701"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C7CE" w14:textId="77777777" w:rsidR="00ED3670" w:rsidRDefault="00ED3670" w:rsidP="00C06473">
      <w:pPr>
        <w:spacing w:after="0" w:line="240" w:lineRule="auto"/>
      </w:pPr>
      <w:r>
        <w:separator/>
      </w:r>
    </w:p>
  </w:endnote>
  <w:endnote w:type="continuationSeparator" w:id="0">
    <w:p w14:paraId="2A710F76" w14:textId="77777777" w:rsidR="00ED3670" w:rsidRDefault="00ED3670"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A63A3" w14:textId="77777777" w:rsidR="00C06473" w:rsidRDefault="0081106A">
    <w:pPr>
      <w:pStyle w:val="Piedepgina"/>
    </w:pPr>
    <w:r>
      <w:rPr>
        <w:noProof/>
        <w:lang w:eastAsia="es-MX"/>
      </w:rPr>
      <w:drawing>
        <wp:anchor distT="0" distB="0" distL="114300" distR="114300" simplePos="0" relativeHeight="251657216" behindDoc="1" locked="0" layoutInCell="1" allowOverlap="1" wp14:anchorId="5D4DDF47" wp14:editId="0F7B8308">
          <wp:simplePos x="0" y="0"/>
          <wp:positionH relativeFrom="column">
            <wp:posOffset>-1089863</wp:posOffset>
          </wp:positionH>
          <wp:positionV relativeFrom="paragraph">
            <wp:posOffset>-335842</wp:posOffset>
          </wp:positionV>
          <wp:extent cx="7786992" cy="964784"/>
          <wp:effectExtent l="0" t="0" r="5080" b="698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MS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030" cy="96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84F7" w14:textId="77777777" w:rsidR="00ED3670" w:rsidRDefault="00ED3670" w:rsidP="00C06473">
      <w:pPr>
        <w:spacing w:after="0" w:line="240" w:lineRule="auto"/>
      </w:pPr>
      <w:r>
        <w:separator/>
      </w:r>
    </w:p>
  </w:footnote>
  <w:footnote w:type="continuationSeparator" w:id="0">
    <w:p w14:paraId="0ABF5A2B" w14:textId="77777777" w:rsidR="00ED3670" w:rsidRDefault="00ED3670"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16D9" w14:textId="77777777" w:rsidR="00C06473" w:rsidRPr="00450999" w:rsidRDefault="00790C14" w:rsidP="00450999">
    <w:pPr>
      <w:pStyle w:val="Encabezado"/>
    </w:pPr>
    <w:r>
      <w:rPr>
        <w:noProof/>
        <w:lang w:eastAsia="es-MX"/>
      </w:rPr>
      <w:drawing>
        <wp:anchor distT="0" distB="0" distL="114300" distR="114300" simplePos="0" relativeHeight="251671552" behindDoc="1" locked="0" layoutInCell="1" allowOverlap="1" wp14:anchorId="207D3C0E" wp14:editId="7F7597CF">
          <wp:simplePos x="0" y="0"/>
          <wp:positionH relativeFrom="column">
            <wp:posOffset>-1299210</wp:posOffset>
          </wp:positionH>
          <wp:positionV relativeFrom="paragraph">
            <wp:posOffset>-1078230</wp:posOffset>
          </wp:positionV>
          <wp:extent cx="7821977" cy="1362075"/>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ultura IMSS-01.png"/>
                  <pic:cNvPicPr/>
                </pic:nvPicPr>
                <pic:blipFill>
                  <a:blip r:embed="rId1">
                    <a:extLst>
                      <a:ext uri="{28A0092B-C50C-407E-A947-70E740481C1C}">
                        <a14:useLocalDpi xmlns:a14="http://schemas.microsoft.com/office/drawing/2010/main" val="0"/>
                      </a:ext>
                    </a:extLst>
                  </a:blip>
                  <a:stretch>
                    <a:fillRect/>
                  </a:stretch>
                </pic:blipFill>
                <pic:spPr>
                  <a:xfrm>
                    <a:off x="0" y="0"/>
                    <a:ext cx="7821977" cy="1362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E70"/>
    <w:multiLevelType w:val="hybridMultilevel"/>
    <w:tmpl w:val="344A4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B4A6A"/>
    <w:rsid w:val="000E06CC"/>
    <w:rsid w:val="000F3F75"/>
    <w:rsid w:val="001601E5"/>
    <w:rsid w:val="001876CD"/>
    <w:rsid w:val="001A30B2"/>
    <w:rsid w:val="001B07FB"/>
    <w:rsid w:val="001E0015"/>
    <w:rsid w:val="00201D4B"/>
    <w:rsid w:val="00224D55"/>
    <w:rsid w:val="002334FB"/>
    <w:rsid w:val="00271095"/>
    <w:rsid w:val="002D5801"/>
    <w:rsid w:val="00362DE9"/>
    <w:rsid w:val="0040358B"/>
    <w:rsid w:val="00450999"/>
    <w:rsid w:val="00467062"/>
    <w:rsid w:val="004F5DC1"/>
    <w:rsid w:val="0064142E"/>
    <w:rsid w:val="00685123"/>
    <w:rsid w:val="00790C14"/>
    <w:rsid w:val="007918DD"/>
    <w:rsid w:val="00807F90"/>
    <w:rsid w:val="0081106A"/>
    <w:rsid w:val="008A09E5"/>
    <w:rsid w:val="008E759C"/>
    <w:rsid w:val="008E7802"/>
    <w:rsid w:val="008F26C3"/>
    <w:rsid w:val="00943913"/>
    <w:rsid w:val="00976F6C"/>
    <w:rsid w:val="00993A7B"/>
    <w:rsid w:val="00995B7B"/>
    <w:rsid w:val="00A01489"/>
    <w:rsid w:val="00AC66A1"/>
    <w:rsid w:val="00B06EFD"/>
    <w:rsid w:val="00B618EC"/>
    <w:rsid w:val="00BC6ED4"/>
    <w:rsid w:val="00C06473"/>
    <w:rsid w:val="00C20E2D"/>
    <w:rsid w:val="00C3741D"/>
    <w:rsid w:val="00C92047"/>
    <w:rsid w:val="00CD7B34"/>
    <w:rsid w:val="00CE2C95"/>
    <w:rsid w:val="00CF28F5"/>
    <w:rsid w:val="00D16565"/>
    <w:rsid w:val="00D25A8C"/>
    <w:rsid w:val="00DF76F3"/>
    <w:rsid w:val="00E45743"/>
    <w:rsid w:val="00E97689"/>
    <w:rsid w:val="00ED3670"/>
    <w:rsid w:val="00F175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E45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E4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dcterms:created xsi:type="dcterms:W3CDTF">2020-08-21T15:28:00Z</dcterms:created>
  <dcterms:modified xsi:type="dcterms:W3CDTF">2020-08-21T15:28:00Z</dcterms:modified>
</cp:coreProperties>
</file>